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647" w:type="dxa"/>
        <w:jc w:val="center"/>
        <w:tblLayout w:type="fixed"/>
        <w:tblLook w:val="04A0" w:firstRow="1" w:lastRow="0" w:firstColumn="1" w:lastColumn="0" w:noHBand="0" w:noVBand="1"/>
      </w:tblPr>
      <w:tblGrid>
        <w:gridCol w:w="709"/>
        <w:gridCol w:w="4678"/>
        <w:gridCol w:w="1701"/>
        <w:gridCol w:w="1559"/>
      </w:tblGrid>
      <w:tr w:rsidR="005C658C" w14:paraId="4DD37572" w14:textId="77777777" w:rsidTr="004B0956">
        <w:trPr>
          <w:trHeight w:val="444"/>
          <w:jc w:val="center"/>
        </w:trPr>
        <w:tc>
          <w:tcPr>
            <w:tcW w:w="8647" w:type="dxa"/>
            <w:gridSpan w:val="4"/>
            <w:tcBorders>
              <w:bottom w:val="single" w:sz="4" w:space="0" w:color="auto"/>
            </w:tcBorders>
            <w:vAlign w:val="center"/>
          </w:tcPr>
          <w:p w14:paraId="024D71F9" w14:textId="77777777" w:rsidR="00A85D75" w:rsidRDefault="005C658C" w:rsidP="001E4D14">
            <w:pPr>
              <w:autoSpaceDE w:val="0"/>
              <w:autoSpaceDN w:val="0"/>
              <w:adjustRightInd w:val="0"/>
              <w:jc w:val="center"/>
              <w:rPr>
                <w:rFonts w:ascii="仿宋" w:eastAsia="仿宋" w:hAnsi="仿宋"/>
                <w:b/>
                <w:sz w:val="30"/>
                <w:szCs w:val="30"/>
              </w:rPr>
            </w:pPr>
            <w:r>
              <w:rPr>
                <w:rFonts w:ascii="仿宋" w:eastAsia="仿宋" w:hAnsi="仿宋" w:hint="eastAsia"/>
                <w:b/>
                <w:sz w:val="30"/>
                <w:szCs w:val="30"/>
              </w:rPr>
              <w:t>江苏省高等教育学会</w:t>
            </w:r>
            <w:r w:rsidR="007D4A4C">
              <w:rPr>
                <w:rFonts w:ascii="仿宋" w:eastAsia="仿宋" w:hAnsi="仿宋" w:hint="eastAsia"/>
                <w:b/>
                <w:sz w:val="30"/>
                <w:szCs w:val="30"/>
              </w:rPr>
              <w:t>评估委员会2</w:t>
            </w:r>
            <w:r w:rsidR="007D4A4C">
              <w:rPr>
                <w:rFonts w:ascii="仿宋" w:eastAsia="仿宋" w:hAnsi="仿宋"/>
                <w:b/>
                <w:sz w:val="30"/>
                <w:szCs w:val="30"/>
              </w:rPr>
              <w:t>021</w:t>
            </w:r>
            <w:r w:rsidR="007D4A4C">
              <w:rPr>
                <w:rFonts w:ascii="仿宋" w:eastAsia="仿宋" w:hAnsi="仿宋" w:hint="eastAsia"/>
                <w:b/>
                <w:sz w:val="30"/>
                <w:szCs w:val="30"/>
              </w:rPr>
              <w:t>年度课</w:t>
            </w:r>
            <w:r>
              <w:rPr>
                <w:rFonts w:ascii="仿宋" w:eastAsia="仿宋" w:hAnsi="仿宋" w:hint="eastAsia"/>
                <w:b/>
                <w:sz w:val="30"/>
                <w:szCs w:val="30"/>
              </w:rPr>
              <w:t>题立项名单</w:t>
            </w:r>
          </w:p>
          <w:p w14:paraId="3C1D5F07" w14:textId="3009C814" w:rsidR="005C658C" w:rsidRDefault="00A85D75" w:rsidP="001E4D14">
            <w:pPr>
              <w:autoSpaceDE w:val="0"/>
              <w:autoSpaceDN w:val="0"/>
              <w:adjustRightInd w:val="0"/>
              <w:jc w:val="center"/>
              <w:rPr>
                <w:rFonts w:ascii="仿宋" w:eastAsia="仿宋" w:hAnsi="仿宋"/>
                <w:b/>
                <w:sz w:val="30"/>
                <w:szCs w:val="30"/>
              </w:rPr>
            </w:pPr>
            <w:r>
              <w:rPr>
                <w:rFonts w:ascii="仿宋" w:eastAsia="仿宋" w:hAnsi="仿宋" w:hint="eastAsia"/>
                <w:b/>
                <w:sz w:val="30"/>
                <w:szCs w:val="30"/>
              </w:rPr>
              <w:t>（南京医科大学部分）</w:t>
            </w:r>
          </w:p>
        </w:tc>
      </w:tr>
      <w:tr w:rsidR="005C658C" w:rsidRPr="00E26AF3" w14:paraId="366490AB" w14:textId="77777777" w:rsidTr="004B0956">
        <w:trPr>
          <w:trHeight w:val="444"/>
          <w:jc w:val="center"/>
        </w:trPr>
        <w:tc>
          <w:tcPr>
            <w:tcW w:w="709" w:type="dxa"/>
            <w:tcBorders>
              <w:top w:val="single" w:sz="4" w:space="0" w:color="auto"/>
              <w:left w:val="single" w:sz="6" w:space="0" w:color="auto"/>
              <w:bottom w:val="single" w:sz="6" w:space="0" w:color="auto"/>
              <w:right w:val="single" w:sz="6" w:space="0" w:color="auto"/>
            </w:tcBorders>
            <w:vAlign w:val="center"/>
          </w:tcPr>
          <w:p w14:paraId="444D7174" w14:textId="77777777" w:rsidR="005C658C" w:rsidRPr="007D4A4C" w:rsidRDefault="005C658C" w:rsidP="001E4D14">
            <w:pPr>
              <w:autoSpaceDE w:val="0"/>
              <w:autoSpaceDN w:val="0"/>
              <w:adjustRightInd w:val="0"/>
              <w:jc w:val="center"/>
              <w:rPr>
                <w:rFonts w:ascii="宋体" w:eastAsia="宋体" w:hAnsi="宋体" w:cs="宋体"/>
                <w:b/>
                <w:bCs/>
                <w:color w:val="000000"/>
                <w:kern w:val="0"/>
                <w:sz w:val="24"/>
                <w:szCs w:val="24"/>
              </w:rPr>
            </w:pPr>
            <w:r w:rsidRPr="007D4A4C">
              <w:rPr>
                <w:rFonts w:ascii="宋体" w:eastAsia="宋体" w:hAnsi="宋体" w:cs="宋体" w:hint="eastAsia"/>
                <w:b/>
                <w:bCs/>
                <w:color w:val="000000"/>
                <w:kern w:val="0"/>
                <w:sz w:val="24"/>
                <w:szCs w:val="24"/>
              </w:rPr>
              <w:t>序号</w:t>
            </w:r>
          </w:p>
        </w:tc>
        <w:tc>
          <w:tcPr>
            <w:tcW w:w="4678" w:type="dxa"/>
            <w:tcBorders>
              <w:top w:val="single" w:sz="4" w:space="0" w:color="auto"/>
              <w:left w:val="single" w:sz="6" w:space="0" w:color="auto"/>
              <w:bottom w:val="single" w:sz="6" w:space="0" w:color="auto"/>
              <w:right w:val="single" w:sz="6" w:space="0" w:color="auto"/>
            </w:tcBorders>
            <w:vAlign w:val="center"/>
          </w:tcPr>
          <w:p w14:paraId="6A063D37" w14:textId="77777777" w:rsidR="005C658C" w:rsidRPr="007D4A4C" w:rsidRDefault="005C658C" w:rsidP="001E4D14">
            <w:pPr>
              <w:autoSpaceDE w:val="0"/>
              <w:autoSpaceDN w:val="0"/>
              <w:adjustRightInd w:val="0"/>
              <w:jc w:val="center"/>
              <w:rPr>
                <w:rFonts w:ascii="宋体" w:eastAsia="宋体" w:hAnsi="宋体" w:cs="宋体"/>
                <w:b/>
                <w:bCs/>
                <w:color w:val="000000"/>
                <w:kern w:val="0"/>
                <w:sz w:val="24"/>
                <w:szCs w:val="24"/>
              </w:rPr>
            </w:pPr>
            <w:r w:rsidRPr="007D4A4C">
              <w:rPr>
                <w:rFonts w:ascii="宋体" w:eastAsia="宋体" w:hAnsi="宋体" w:cs="宋体" w:hint="eastAsia"/>
                <w:b/>
                <w:bCs/>
                <w:color w:val="000000"/>
                <w:kern w:val="0"/>
                <w:sz w:val="24"/>
                <w:szCs w:val="24"/>
              </w:rPr>
              <w:t>课题名称</w:t>
            </w:r>
          </w:p>
        </w:tc>
        <w:tc>
          <w:tcPr>
            <w:tcW w:w="1701" w:type="dxa"/>
            <w:tcBorders>
              <w:top w:val="single" w:sz="4" w:space="0" w:color="auto"/>
              <w:left w:val="single" w:sz="6" w:space="0" w:color="auto"/>
              <w:bottom w:val="single" w:sz="6" w:space="0" w:color="auto"/>
              <w:right w:val="single" w:sz="6" w:space="0" w:color="auto"/>
            </w:tcBorders>
            <w:vAlign w:val="center"/>
          </w:tcPr>
          <w:p w14:paraId="0C674B2A" w14:textId="77777777" w:rsidR="005C658C" w:rsidRPr="007D4A4C" w:rsidRDefault="005C658C" w:rsidP="001E4D14">
            <w:pPr>
              <w:autoSpaceDE w:val="0"/>
              <w:autoSpaceDN w:val="0"/>
              <w:adjustRightInd w:val="0"/>
              <w:jc w:val="center"/>
              <w:rPr>
                <w:rFonts w:ascii="宋体" w:eastAsia="宋体" w:hAnsi="宋体" w:cs="宋体"/>
                <w:b/>
                <w:bCs/>
                <w:color w:val="000000"/>
                <w:kern w:val="0"/>
                <w:sz w:val="24"/>
                <w:szCs w:val="24"/>
              </w:rPr>
            </w:pPr>
            <w:r w:rsidRPr="007D4A4C">
              <w:rPr>
                <w:rFonts w:ascii="宋体" w:eastAsia="宋体" w:hAnsi="宋体" w:cs="宋体" w:hint="eastAsia"/>
                <w:b/>
                <w:bCs/>
                <w:color w:val="000000"/>
                <w:kern w:val="0"/>
                <w:sz w:val="24"/>
                <w:szCs w:val="24"/>
              </w:rPr>
              <w:t>课题负责人</w:t>
            </w:r>
          </w:p>
        </w:tc>
        <w:tc>
          <w:tcPr>
            <w:tcW w:w="1559" w:type="dxa"/>
            <w:tcBorders>
              <w:top w:val="single" w:sz="4" w:space="0" w:color="auto"/>
              <w:left w:val="single" w:sz="6" w:space="0" w:color="auto"/>
              <w:bottom w:val="single" w:sz="6" w:space="0" w:color="auto"/>
              <w:right w:val="single" w:sz="6" w:space="0" w:color="auto"/>
            </w:tcBorders>
            <w:vAlign w:val="center"/>
          </w:tcPr>
          <w:p w14:paraId="71BB381C" w14:textId="77777777" w:rsidR="005C658C" w:rsidRPr="007D4A4C" w:rsidRDefault="005C658C" w:rsidP="001E4D14">
            <w:pPr>
              <w:autoSpaceDE w:val="0"/>
              <w:autoSpaceDN w:val="0"/>
              <w:adjustRightInd w:val="0"/>
              <w:jc w:val="center"/>
              <w:rPr>
                <w:rFonts w:ascii="宋体" w:eastAsia="宋体" w:hAnsi="宋体" w:cs="宋体"/>
                <w:b/>
                <w:bCs/>
                <w:color w:val="000000"/>
                <w:kern w:val="0"/>
                <w:sz w:val="24"/>
                <w:szCs w:val="24"/>
              </w:rPr>
            </w:pPr>
            <w:r w:rsidRPr="007D4A4C">
              <w:rPr>
                <w:rFonts w:ascii="宋体" w:eastAsia="宋体" w:hAnsi="宋体" w:cs="宋体" w:hint="eastAsia"/>
                <w:b/>
                <w:bCs/>
                <w:color w:val="000000"/>
                <w:kern w:val="0"/>
                <w:sz w:val="24"/>
                <w:szCs w:val="24"/>
              </w:rPr>
              <w:t>立项类别</w:t>
            </w:r>
          </w:p>
        </w:tc>
      </w:tr>
      <w:tr w:rsidR="005C658C" w:rsidRPr="00E26AF3" w14:paraId="437D5B64" w14:textId="77777777" w:rsidTr="004B0956">
        <w:trPr>
          <w:trHeight w:val="169"/>
          <w:jc w:val="center"/>
        </w:trPr>
        <w:tc>
          <w:tcPr>
            <w:tcW w:w="709" w:type="dxa"/>
            <w:tcBorders>
              <w:top w:val="single" w:sz="6" w:space="0" w:color="auto"/>
              <w:left w:val="single" w:sz="6" w:space="0" w:color="auto"/>
              <w:bottom w:val="single" w:sz="6" w:space="0" w:color="auto"/>
              <w:right w:val="single" w:sz="6" w:space="0" w:color="auto"/>
            </w:tcBorders>
            <w:vAlign w:val="center"/>
          </w:tcPr>
          <w:p w14:paraId="4B0ECBC2" w14:textId="77777777" w:rsidR="005C658C" w:rsidRPr="007D4A4C" w:rsidRDefault="005C658C" w:rsidP="001E4D14">
            <w:pPr>
              <w:autoSpaceDE w:val="0"/>
              <w:autoSpaceDN w:val="0"/>
              <w:adjustRightInd w:val="0"/>
              <w:jc w:val="center"/>
              <w:rPr>
                <w:rFonts w:ascii="宋体" w:eastAsia="宋体" w:hAnsi="宋体" w:cs="Times New Roman"/>
                <w:color w:val="000000"/>
                <w:kern w:val="0"/>
                <w:sz w:val="20"/>
                <w:szCs w:val="21"/>
              </w:rPr>
            </w:pPr>
            <w:r w:rsidRPr="007D4A4C">
              <w:rPr>
                <w:rFonts w:ascii="宋体" w:eastAsia="宋体" w:hAnsi="宋体" w:cs="Times New Roman"/>
                <w:color w:val="000000"/>
                <w:kern w:val="0"/>
                <w:sz w:val="20"/>
                <w:szCs w:val="21"/>
              </w:rPr>
              <w:t>1</w:t>
            </w:r>
          </w:p>
        </w:tc>
        <w:tc>
          <w:tcPr>
            <w:tcW w:w="4678" w:type="dxa"/>
            <w:tcBorders>
              <w:top w:val="single" w:sz="6" w:space="0" w:color="auto"/>
              <w:left w:val="single" w:sz="6" w:space="0" w:color="auto"/>
              <w:bottom w:val="single" w:sz="6" w:space="0" w:color="auto"/>
              <w:right w:val="single" w:sz="6" w:space="0" w:color="auto"/>
            </w:tcBorders>
            <w:vAlign w:val="center"/>
          </w:tcPr>
          <w:p w14:paraId="11ABB0F0" w14:textId="44EC183B" w:rsidR="005C658C" w:rsidRPr="007D4A4C" w:rsidRDefault="007D4A4C" w:rsidP="007D4A4C">
            <w:pPr>
              <w:autoSpaceDE w:val="0"/>
              <w:autoSpaceDN w:val="0"/>
              <w:adjustRightInd w:val="0"/>
              <w:jc w:val="center"/>
              <w:rPr>
                <w:rFonts w:ascii="宋体" w:eastAsia="宋体" w:hAnsi="宋体" w:cs="Times New Roman"/>
                <w:color w:val="000000"/>
                <w:kern w:val="0"/>
                <w:sz w:val="20"/>
                <w:szCs w:val="21"/>
              </w:rPr>
            </w:pPr>
            <w:r w:rsidRPr="007D4A4C">
              <w:rPr>
                <w:rFonts w:ascii="宋体" w:eastAsia="宋体" w:hAnsi="宋体" w:cs="Times New Roman" w:hint="eastAsia"/>
                <w:color w:val="000000"/>
                <w:kern w:val="0"/>
                <w:sz w:val="20"/>
                <w:szCs w:val="21"/>
              </w:rPr>
              <w:t>深化新时代教育评价改革的“懂医精药”药学人才培养新案例探索与实践</w:t>
            </w:r>
          </w:p>
        </w:tc>
        <w:tc>
          <w:tcPr>
            <w:tcW w:w="1701" w:type="dxa"/>
            <w:tcBorders>
              <w:top w:val="single" w:sz="6" w:space="0" w:color="auto"/>
              <w:left w:val="single" w:sz="6" w:space="0" w:color="auto"/>
              <w:bottom w:val="single" w:sz="6" w:space="0" w:color="auto"/>
              <w:right w:val="single" w:sz="6" w:space="0" w:color="auto"/>
            </w:tcBorders>
            <w:vAlign w:val="center"/>
          </w:tcPr>
          <w:p w14:paraId="02AFAA67" w14:textId="3CE7C7DA" w:rsidR="005C658C" w:rsidRPr="007D4A4C" w:rsidRDefault="007D4A4C" w:rsidP="001E4D14">
            <w:pPr>
              <w:autoSpaceDE w:val="0"/>
              <w:autoSpaceDN w:val="0"/>
              <w:adjustRightInd w:val="0"/>
              <w:jc w:val="center"/>
              <w:rPr>
                <w:rFonts w:ascii="宋体" w:eastAsia="宋体" w:hAnsi="宋体" w:cs="Times New Roman"/>
                <w:color w:val="000000"/>
                <w:kern w:val="0"/>
                <w:sz w:val="20"/>
                <w:szCs w:val="21"/>
              </w:rPr>
            </w:pPr>
            <w:r w:rsidRPr="007D4A4C">
              <w:rPr>
                <w:rFonts w:ascii="宋体" w:eastAsia="宋体" w:hAnsi="宋体" w:cs="Times New Roman" w:hint="eastAsia"/>
                <w:color w:val="000000"/>
                <w:kern w:val="0"/>
                <w:sz w:val="20"/>
                <w:szCs w:val="21"/>
              </w:rPr>
              <w:t>季勇</w:t>
            </w:r>
          </w:p>
        </w:tc>
        <w:tc>
          <w:tcPr>
            <w:tcW w:w="1559" w:type="dxa"/>
            <w:tcBorders>
              <w:top w:val="single" w:sz="6" w:space="0" w:color="auto"/>
              <w:left w:val="single" w:sz="6" w:space="0" w:color="auto"/>
              <w:bottom w:val="single" w:sz="6" w:space="0" w:color="auto"/>
              <w:right w:val="single" w:sz="6" w:space="0" w:color="auto"/>
            </w:tcBorders>
            <w:vAlign w:val="center"/>
          </w:tcPr>
          <w:p w14:paraId="2828E246" w14:textId="391E97B2" w:rsidR="005C658C" w:rsidRPr="007D4A4C" w:rsidRDefault="007D4A4C" w:rsidP="001E4D14">
            <w:pPr>
              <w:autoSpaceDE w:val="0"/>
              <w:autoSpaceDN w:val="0"/>
              <w:adjustRightInd w:val="0"/>
              <w:jc w:val="center"/>
              <w:rPr>
                <w:rFonts w:ascii="宋体" w:eastAsia="宋体" w:hAnsi="宋体" w:cs="Times New Roman"/>
                <w:color w:val="000000"/>
                <w:kern w:val="0"/>
                <w:sz w:val="20"/>
                <w:szCs w:val="21"/>
              </w:rPr>
            </w:pPr>
            <w:r>
              <w:rPr>
                <w:rFonts w:ascii="宋体" w:eastAsia="宋体" w:hAnsi="宋体" w:cs="Times New Roman" w:hint="eastAsia"/>
                <w:color w:val="000000"/>
                <w:kern w:val="0"/>
                <w:sz w:val="20"/>
                <w:szCs w:val="21"/>
              </w:rPr>
              <w:t>重点资助</w:t>
            </w:r>
          </w:p>
        </w:tc>
      </w:tr>
      <w:tr w:rsidR="005C658C" w:rsidRPr="00E26AF3" w14:paraId="57D0737C" w14:textId="77777777" w:rsidTr="004B0956">
        <w:trPr>
          <w:trHeight w:val="517"/>
          <w:jc w:val="center"/>
        </w:trPr>
        <w:tc>
          <w:tcPr>
            <w:tcW w:w="709" w:type="dxa"/>
            <w:tcBorders>
              <w:top w:val="single" w:sz="6" w:space="0" w:color="auto"/>
              <w:left w:val="single" w:sz="6" w:space="0" w:color="auto"/>
              <w:bottom w:val="single" w:sz="6" w:space="0" w:color="auto"/>
              <w:right w:val="single" w:sz="6" w:space="0" w:color="auto"/>
            </w:tcBorders>
            <w:vAlign w:val="center"/>
          </w:tcPr>
          <w:p w14:paraId="3B27F281" w14:textId="77777777" w:rsidR="005C658C" w:rsidRPr="007D4A4C" w:rsidRDefault="005C658C" w:rsidP="001E4D14">
            <w:pPr>
              <w:autoSpaceDE w:val="0"/>
              <w:autoSpaceDN w:val="0"/>
              <w:adjustRightInd w:val="0"/>
              <w:jc w:val="center"/>
              <w:rPr>
                <w:rFonts w:ascii="宋体" w:eastAsia="宋体" w:hAnsi="宋体" w:cs="Times New Roman"/>
                <w:color w:val="000000"/>
                <w:kern w:val="0"/>
                <w:sz w:val="20"/>
                <w:szCs w:val="21"/>
              </w:rPr>
            </w:pPr>
            <w:r w:rsidRPr="007D4A4C">
              <w:rPr>
                <w:rFonts w:ascii="宋体" w:eastAsia="宋体" w:hAnsi="宋体" w:cs="Times New Roman"/>
                <w:color w:val="000000"/>
                <w:kern w:val="0"/>
                <w:sz w:val="20"/>
                <w:szCs w:val="21"/>
              </w:rPr>
              <w:t>2</w:t>
            </w:r>
          </w:p>
        </w:tc>
        <w:tc>
          <w:tcPr>
            <w:tcW w:w="4678" w:type="dxa"/>
            <w:tcBorders>
              <w:top w:val="single" w:sz="6" w:space="0" w:color="auto"/>
              <w:left w:val="single" w:sz="6" w:space="0" w:color="auto"/>
              <w:bottom w:val="single" w:sz="6" w:space="0" w:color="auto"/>
              <w:right w:val="single" w:sz="6" w:space="0" w:color="auto"/>
            </w:tcBorders>
            <w:vAlign w:val="center"/>
          </w:tcPr>
          <w:p w14:paraId="068F1D47" w14:textId="306A6F58" w:rsidR="005C658C" w:rsidRPr="007D4A4C" w:rsidRDefault="007D4A4C" w:rsidP="007D4A4C">
            <w:pPr>
              <w:autoSpaceDE w:val="0"/>
              <w:autoSpaceDN w:val="0"/>
              <w:adjustRightInd w:val="0"/>
              <w:jc w:val="center"/>
              <w:rPr>
                <w:rFonts w:ascii="宋体" w:eastAsia="宋体" w:hAnsi="宋体" w:cs="Times New Roman"/>
                <w:color w:val="000000"/>
                <w:kern w:val="0"/>
                <w:sz w:val="20"/>
                <w:szCs w:val="21"/>
              </w:rPr>
            </w:pPr>
            <w:r w:rsidRPr="007D4A4C">
              <w:rPr>
                <w:rFonts w:ascii="宋体" w:eastAsia="宋体" w:hAnsi="宋体" w:cs="Times New Roman" w:hint="eastAsia"/>
                <w:color w:val="000000"/>
                <w:kern w:val="0"/>
                <w:sz w:val="20"/>
                <w:szCs w:val="21"/>
              </w:rPr>
              <w:t>一流本科课程建设背景下《眼视光学理论和方法》混合式课程建设研究</w:t>
            </w:r>
          </w:p>
        </w:tc>
        <w:tc>
          <w:tcPr>
            <w:tcW w:w="1701" w:type="dxa"/>
            <w:tcBorders>
              <w:top w:val="single" w:sz="6" w:space="0" w:color="auto"/>
              <w:left w:val="single" w:sz="6" w:space="0" w:color="auto"/>
              <w:bottom w:val="single" w:sz="6" w:space="0" w:color="auto"/>
              <w:right w:val="single" w:sz="6" w:space="0" w:color="auto"/>
            </w:tcBorders>
            <w:vAlign w:val="center"/>
          </w:tcPr>
          <w:p w14:paraId="3B62DB2D" w14:textId="3F04A26D" w:rsidR="005C658C" w:rsidRPr="007D4A4C" w:rsidRDefault="007D4A4C" w:rsidP="001E4D14">
            <w:pPr>
              <w:autoSpaceDE w:val="0"/>
              <w:autoSpaceDN w:val="0"/>
              <w:adjustRightInd w:val="0"/>
              <w:jc w:val="center"/>
              <w:rPr>
                <w:rFonts w:ascii="宋体" w:eastAsia="宋体" w:hAnsi="宋体" w:cs="Times New Roman"/>
                <w:color w:val="000000"/>
                <w:kern w:val="0"/>
                <w:sz w:val="20"/>
                <w:szCs w:val="21"/>
              </w:rPr>
            </w:pPr>
            <w:r w:rsidRPr="007D4A4C">
              <w:rPr>
                <w:rFonts w:ascii="宋体" w:eastAsia="宋体" w:hAnsi="宋体" w:cs="Times New Roman" w:hint="eastAsia"/>
                <w:color w:val="000000"/>
                <w:kern w:val="0"/>
                <w:sz w:val="20"/>
                <w:szCs w:val="21"/>
              </w:rPr>
              <w:t>蒋沁</w:t>
            </w:r>
            <w:r w:rsidR="0061511F">
              <w:rPr>
                <w:rFonts w:ascii="宋体" w:eastAsia="宋体" w:hAnsi="宋体" w:cs="Times New Roman" w:hint="eastAsia"/>
                <w:color w:val="000000"/>
                <w:kern w:val="0"/>
                <w:sz w:val="20"/>
                <w:szCs w:val="21"/>
              </w:rPr>
              <w:t>、</w:t>
            </w:r>
            <w:r w:rsidRPr="007D4A4C">
              <w:rPr>
                <w:rFonts w:ascii="宋体" w:eastAsia="宋体" w:hAnsi="宋体" w:cs="Times New Roman"/>
                <w:color w:val="000000"/>
                <w:kern w:val="0"/>
                <w:sz w:val="20"/>
                <w:szCs w:val="21"/>
              </w:rPr>
              <w:t>商卫红</w:t>
            </w:r>
            <w:r w:rsidR="0061511F">
              <w:rPr>
                <w:rFonts w:ascii="宋体" w:eastAsia="宋体" w:hAnsi="宋体" w:cs="Times New Roman" w:hint="eastAsia"/>
                <w:color w:val="000000"/>
                <w:kern w:val="0"/>
                <w:sz w:val="20"/>
                <w:szCs w:val="21"/>
              </w:rPr>
              <w:t>、</w:t>
            </w:r>
            <w:r w:rsidRPr="007D4A4C">
              <w:rPr>
                <w:rFonts w:ascii="宋体" w:eastAsia="宋体" w:hAnsi="宋体" w:cs="Times New Roman"/>
                <w:color w:val="000000"/>
                <w:kern w:val="0"/>
                <w:sz w:val="20"/>
                <w:szCs w:val="21"/>
              </w:rPr>
              <w:t>薛劲松</w:t>
            </w:r>
          </w:p>
        </w:tc>
        <w:tc>
          <w:tcPr>
            <w:tcW w:w="1559" w:type="dxa"/>
            <w:tcBorders>
              <w:top w:val="single" w:sz="6" w:space="0" w:color="auto"/>
              <w:left w:val="single" w:sz="6" w:space="0" w:color="auto"/>
              <w:bottom w:val="single" w:sz="6" w:space="0" w:color="auto"/>
              <w:right w:val="single" w:sz="6" w:space="0" w:color="auto"/>
            </w:tcBorders>
            <w:vAlign w:val="center"/>
          </w:tcPr>
          <w:p w14:paraId="5A7F1188" w14:textId="02CC7E95" w:rsidR="005C658C" w:rsidRPr="007D4A4C" w:rsidRDefault="007D4A4C" w:rsidP="001E4D14">
            <w:pPr>
              <w:autoSpaceDE w:val="0"/>
              <w:autoSpaceDN w:val="0"/>
              <w:adjustRightInd w:val="0"/>
              <w:jc w:val="center"/>
              <w:rPr>
                <w:rFonts w:ascii="宋体" w:eastAsia="宋体" w:hAnsi="宋体" w:cs="Times New Roman"/>
                <w:color w:val="000000"/>
                <w:kern w:val="0"/>
                <w:sz w:val="20"/>
                <w:szCs w:val="21"/>
              </w:rPr>
            </w:pPr>
            <w:r>
              <w:rPr>
                <w:rFonts w:ascii="宋体" w:eastAsia="宋体" w:hAnsi="宋体" w:cs="Times New Roman" w:hint="eastAsia"/>
                <w:color w:val="000000"/>
                <w:kern w:val="0"/>
                <w:sz w:val="20"/>
                <w:szCs w:val="21"/>
              </w:rPr>
              <w:t>重点资助</w:t>
            </w:r>
          </w:p>
        </w:tc>
      </w:tr>
      <w:tr w:rsidR="005C658C" w:rsidRPr="00E26AF3" w14:paraId="69DE592F" w14:textId="77777777" w:rsidTr="004B0956">
        <w:trPr>
          <w:trHeight w:val="588"/>
          <w:jc w:val="center"/>
        </w:trPr>
        <w:tc>
          <w:tcPr>
            <w:tcW w:w="709" w:type="dxa"/>
            <w:tcBorders>
              <w:top w:val="single" w:sz="6" w:space="0" w:color="auto"/>
              <w:left w:val="single" w:sz="6" w:space="0" w:color="auto"/>
              <w:bottom w:val="single" w:sz="6" w:space="0" w:color="auto"/>
              <w:right w:val="single" w:sz="6" w:space="0" w:color="auto"/>
            </w:tcBorders>
            <w:vAlign w:val="center"/>
          </w:tcPr>
          <w:p w14:paraId="72EB3728" w14:textId="77777777" w:rsidR="005C658C" w:rsidRPr="007D4A4C" w:rsidRDefault="005C658C" w:rsidP="001E4D14">
            <w:pPr>
              <w:autoSpaceDE w:val="0"/>
              <w:autoSpaceDN w:val="0"/>
              <w:adjustRightInd w:val="0"/>
              <w:jc w:val="center"/>
              <w:rPr>
                <w:rFonts w:ascii="宋体" w:eastAsia="宋体" w:hAnsi="宋体" w:cs="Times New Roman"/>
                <w:color w:val="000000"/>
                <w:kern w:val="0"/>
                <w:sz w:val="20"/>
                <w:szCs w:val="21"/>
              </w:rPr>
            </w:pPr>
            <w:r w:rsidRPr="007D4A4C">
              <w:rPr>
                <w:rFonts w:ascii="宋体" w:eastAsia="宋体" w:hAnsi="宋体" w:cs="Times New Roman"/>
                <w:color w:val="000000"/>
                <w:kern w:val="0"/>
                <w:sz w:val="20"/>
                <w:szCs w:val="21"/>
              </w:rPr>
              <w:t>3</w:t>
            </w:r>
          </w:p>
        </w:tc>
        <w:tc>
          <w:tcPr>
            <w:tcW w:w="4678" w:type="dxa"/>
            <w:tcBorders>
              <w:top w:val="single" w:sz="6" w:space="0" w:color="auto"/>
              <w:left w:val="single" w:sz="6" w:space="0" w:color="auto"/>
              <w:bottom w:val="single" w:sz="6" w:space="0" w:color="auto"/>
              <w:right w:val="single" w:sz="6" w:space="0" w:color="auto"/>
            </w:tcBorders>
            <w:vAlign w:val="center"/>
          </w:tcPr>
          <w:p w14:paraId="44AFF4F0" w14:textId="631C7BA2" w:rsidR="005C658C" w:rsidRPr="007D4A4C" w:rsidRDefault="007D4A4C" w:rsidP="007D4A4C">
            <w:pPr>
              <w:autoSpaceDE w:val="0"/>
              <w:autoSpaceDN w:val="0"/>
              <w:adjustRightInd w:val="0"/>
              <w:jc w:val="center"/>
              <w:rPr>
                <w:rFonts w:ascii="宋体" w:eastAsia="宋体" w:hAnsi="宋体" w:cs="Times New Roman"/>
                <w:color w:val="000000"/>
                <w:kern w:val="0"/>
                <w:sz w:val="20"/>
                <w:szCs w:val="21"/>
              </w:rPr>
            </w:pPr>
            <w:r w:rsidRPr="007D4A4C">
              <w:rPr>
                <w:rFonts w:ascii="宋体" w:eastAsia="宋体" w:hAnsi="宋体" w:cs="Times New Roman" w:hint="eastAsia"/>
                <w:color w:val="000000"/>
                <w:kern w:val="0"/>
                <w:sz w:val="20"/>
                <w:szCs w:val="21"/>
              </w:rPr>
              <w:t>基础医学拔尖人才考核评价指标体系构建研究</w:t>
            </w:r>
          </w:p>
        </w:tc>
        <w:tc>
          <w:tcPr>
            <w:tcW w:w="1701" w:type="dxa"/>
            <w:tcBorders>
              <w:top w:val="single" w:sz="6" w:space="0" w:color="auto"/>
              <w:left w:val="single" w:sz="6" w:space="0" w:color="auto"/>
              <w:bottom w:val="single" w:sz="6" w:space="0" w:color="auto"/>
              <w:right w:val="single" w:sz="6" w:space="0" w:color="auto"/>
            </w:tcBorders>
            <w:vAlign w:val="center"/>
          </w:tcPr>
          <w:p w14:paraId="2D547B52" w14:textId="0DD220A8" w:rsidR="005C658C" w:rsidRPr="007D4A4C" w:rsidRDefault="007D4A4C" w:rsidP="001E4D14">
            <w:pPr>
              <w:autoSpaceDE w:val="0"/>
              <w:autoSpaceDN w:val="0"/>
              <w:adjustRightInd w:val="0"/>
              <w:jc w:val="center"/>
              <w:rPr>
                <w:rFonts w:ascii="宋体" w:eastAsia="宋体" w:hAnsi="宋体" w:cs="Times New Roman"/>
                <w:color w:val="000000"/>
                <w:kern w:val="0"/>
                <w:sz w:val="20"/>
                <w:szCs w:val="21"/>
              </w:rPr>
            </w:pPr>
            <w:r w:rsidRPr="007D4A4C">
              <w:rPr>
                <w:rFonts w:ascii="宋体" w:eastAsia="宋体" w:hAnsi="宋体" w:cs="Times New Roman" w:hint="eastAsia"/>
                <w:color w:val="000000"/>
                <w:kern w:val="0"/>
                <w:sz w:val="20"/>
                <w:szCs w:val="21"/>
              </w:rPr>
              <w:t>袁栎</w:t>
            </w:r>
            <w:r w:rsidR="0061511F">
              <w:rPr>
                <w:rFonts w:ascii="宋体" w:eastAsia="宋体" w:hAnsi="宋体" w:cs="Times New Roman" w:hint="eastAsia"/>
                <w:color w:val="000000"/>
                <w:kern w:val="0"/>
                <w:sz w:val="20"/>
                <w:szCs w:val="21"/>
              </w:rPr>
              <w:t>、</w:t>
            </w:r>
            <w:r w:rsidRPr="007D4A4C">
              <w:rPr>
                <w:rFonts w:ascii="宋体" w:eastAsia="宋体" w:hAnsi="宋体" w:cs="Times New Roman"/>
                <w:color w:val="000000"/>
                <w:kern w:val="0"/>
                <w:sz w:val="20"/>
                <w:szCs w:val="21"/>
              </w:rPr>
              <w:t>徐娟</w:t>
            </w:r>
          </w:p>
        </w:tc>
        <w:tc>
          <w:tcPr>
            <w:tcW w:w="1559" w:type="dxa"/>
            <w:tcBorders>
              <w:top w:val="single" w:sz="6" w:space="0" w:color="auto"/>
              <w:left w:val="single" w:sz="6" w:space="0" w:color="auto"/>
              <w:bottom w:val="single" w:sz="6" w:space="0" w:color="auto"/>
              <w:right w:val="single" w:sz="6" w:space="0" w:color="auto"/>
            </w:tcBorders>
            <w:vAlign w:val="center"/>
          </w:tcPr>
          <w:p w14:paraId="1D0BD45B" w14:textId="2C5CDB3C" w:rsidR="005C658C" w:rsidRPr="007D4A4C" w:rsidRDefault="007D4A4C" w:rsidP="001E4D14">
            <w:pPr>
              <w:autoSpaceDE w:val="0"/>
              <w:autoSpaceDN w:val="0"/>
              <w:adjustRightInd w:val="0"/>
              <w:jc w:val="center"/>
              <w:rPr>
                <w:rFonts w:ascii="宋体" w:eastAsia="宋体" w:hAnsi="宋体" w:cs="Times New Roman"/>
                <w:color w:val="000000"/>
                <w:kern w:val="0"/>
                <w:sz w:val="20"/>
                <w:szCs w:val="21"/>
              </w:rPr>
            </w:pPr>
            <w:r>
              <w:rPr>
                <w:rFonts w:ascii="宋体" w:eastAsia="宋体" w:hAnsi="宋体" w:cs="Times New Roman" w:hint="eastAsia"/>
                <w:color w:val="000000"/>
                <w:kern w:val="0"/>
                <w:sz w:val="20"/>
                <w:szCs w:val="21"/>
              </w:rPr>
              <w:t>一般资助</w:t>
            </w:r>
          </w:p>
        </w:tc>
      </w:tr>
      <w:tr w:rsidR="005C658C" w:rsidRPr="00E26AF3" w14:paraId="659FAD98" w14:textId="77777777" w:rsidTr="004B0956">
        <w:trPr>
          <w:trHeight w:val="544"/>
          <w:jc w:val="center"/>
        </w:trPr>
        <w:tc>
          <w:tcPr>
            <w:tcW w:w="709" w:type="dxa"/>
            <w:tcBorders>
              <w:top w:val="single" w:sz="6" w:space="0" w:color="auto"/>
              <w:left w:val="single" w:sz="6" w:space="0" w:color="auto"/>
              <w:bottom w:val="single" w:sz="6" w:space="0" w:color="auto"/>
              <w:right w:val="single" w:sz="6" w:space="0" w:color="auto"/>
            </w:tcBorders>
            <w:vAlign w:val="center"/>
          </w:tcPr>
          <w:p w14:paraId="12104DC6" w14:textId="77777777" w:rsidR="005C658C" w:rsidRPr="007D4A4C" w:rsidRDefault="005C658C" w:rsidP="001E4D14">
            <w:pPr>
              <w:autoSpaceDE w:val="0"/>
              <w:autoSpaceDN w:val="0"/>
              <w:adjustRightInd w:val="0"/>
              <w:jc w:val="center"/>
              <w:rPr>
                <w:rFonts w:ascii="宋体" w:eastAsia="宋体" w:hAnsi="宋体" w:cs="Times New Roman"/>
                <w:color w:val="000000"/>
                <w:kern w:val="0"/>
                <w:sz w:val="20"/>
                <w:szCs w:val="21"/>
              </w:rPr>
            </w:pPr>
            <w:r w:rsidRPr="007D4A4C">
              <w:rPr>
                <w:rFonts w:ascii="宋体" w:eastAsia="宋体" w:hAnsi="宋体" w:cs="Times New Roman"/>
                <w:color w:val="000000"/>
                <w:kern w:val="0"/>
                <w:sz w:val="20"/>
                <w:szCs w:val="21"/>
              </w:rPr>
              <w:t>4</w:t>
            </w:r>
          </w:p>
        </w:tc>
        <w:tc>
          <w:tcPr>
            <w:tcW w:w="4678" w:type="dxa"/>
            <w:tcBorders>
              <w:top w:val="single" w:sz="6" w:space="0" w:color="auto"/>
              <w:left w:val="single" w:sz="6" w:space="0" w:color="auto"/>
              <w:bottom w:val="single" w:sz="6" w:space="0" w:color="auto"/>
              <w:right w:val="single" w:sz="6" w:space="0" w:color="auto"/>
            </w:tcBorders>
            <w:vAlign w:val="center"/>
          </w:tcPr>
          <w:p w14:paraId="16845569" w14:textId="48DE4274" w:rsidR="005C658C" w:rsidRPr="007D4A4C" w:rsidRDefault="007D4A4C" w:rsidP="007D4A4C">
            <w:pPr>
              <w:autoSpaceDE w:val="0"/>
              <w:autoSpaceDN w:val="0"/>
              <w:adjustRightInd w:val="0"/>
              <w:jc w:val="center"/>
              <w:rPr>
                <w:rFonts w:ascii="宋体" w:eastAsia="宋体" w:hAnsi="宋体" w:cs="Times New Roman"/>
                <w:color w:val="000000"/>
                <w:kern w:val="0"/>
                <w:sz w:val="20"/>
                <w:szCs w:val="21"/>
              </w:rPr>
            </w:pPr>
            <w:r w:rsidRPr="007D4A4C">
              <w:rPr>
                <w:rFonts w:ascii="宋体" w:eastAsia="宋体" w:hAnsi="宋体" w:cs="Times New Roman" w:hint="eastAsia"/>
                <w:color w:val="000000"/>
                <w:kern w:val="0"/>
                <w:sz w:val="20"/>
                <w:szCs w:val="21"/>
              </w:rPr>
              <w:t>基于自主学习背景下的多元学业评价模式构建的理论研究与实践探索</w:t>
            </w:r>
          </w:p>
        </w:tc>
        <w:tc>
          <w:tcPr>
            <w:tcW w:w="1701" w:type="dxa"/>
            <w:tcBorders>
              <w:top w:val="single" w:sz="6" w:space="0" w:color="auto"/>
              <w:left w:val="single" w:sz="6" w:space="0" w:color="auto"/>
              <w:bottom w:val="single" w:sz="6" w:space="0" w:color="auto"/>
              <w:right w:val="single" w:sz="6" w:space="0" w:color="auto"/>
            </w:tcBorders>
            <w:vAlign w:val="center"/>
          </w:tcPr>
          <w:p w14:paraId="6DCD64A0" w14:textId="7319C8C2" w:rsidR="005C658C" w:rsidRPr="007D4A4C" w:rsidRDefault="007D4A4C" w:rsidP="001E4D14">
            <w:pPr>
              <w:autoSpaceDE w:val="0"/>
              <w:autoSpaceDN w:val="0"/>
              <w:adjustRightInd w:val="0"/>
              <w:jc w:val="center"/>
              <w:rPr>
                <w:rFonts w:ascii="宋体" w:eastAsia="宋体" w:hAnsi="宋体" w:cs="Times New Roman"/>
                <w:color w:val="000000"/>
                <w:kern w:val="0"/>
                <w:sz w:val="20"/>
                <w:szCs w:val="21"/>
              </w:rPr>
            </w:pPr>
            <w:r w:rsidRPr="007D4A4C">
              <w:rPr>
                <w:rFonts w:ascii="宋体" w:eastAsia="宋体" w:hAnsi="宋体" w:cs="Times New Roman" w:hint="eastAsia"/>
                <w:color w:val="000000"/>
                <w:kern w:val="0"/>
                <w:sz w:val="20"/>
                <w:szCs w:val="21"/>
              </w:rPr>
              <w:t>韩春红</w:t>
            </w:r>
            <w:r w:rsidR="0061511F">
              <w:rPr>
                <w:rFonts w:ascii="宋体" w:eastAsia="宋体" w:hAnsi="宋体" w:cs="Times New Roman" w:hint="eastAsia"/>
                <w:color w:val="000000"/>
                <w:kern w:val="0"/>
                <w:sz w:val="20"/>
                <w:szCs w:val="21"/>
              </w:rPr>
              <w:t>、</w:t>
            </w:r>
            <w:r w:rsidRPr="007D4A4C">
              <w:rPr>
                <w:rFonts w:ascii="宋体" w:eastAsia="宋体" w:hAnsi="宋体" w:cs="Times New Roman"/>
                <w:color w:val="000000"/>
                <w:kern w:val="0"/>
                <w:sz w:val="20"/>
                <w:szCs w:val="21"/>
              </w:rPr>
              <w:t>耿小媚</w:t>
            </w:r>
          </w:p>
        </w:tc>
        <w:tc>
          <w:tcPr>
            <w:tcW w:w="1559" w:type="dxa"/>
            <w:tcBorders>
              <w:top w:val="single" w:sz="6" w:space="0" w:color="auto"/>
              <w:left w:val="single" w:sz="6" w:space="0" w:color="auto"/>
              <w:bottom w:val="single" w:sz="6" w:space="0" w:color="auto"/>
              <w:right w:val="single" w:sz="6" w:space="0" w:color="auto"/>
            </w:tcBorders>
            <w:vAlign w:val="center"/>
          </w:tcPr>
          <w:p w14:paraId="7B9A32E6" w14:textId="200CFE84" w:rsidR="005C658C" w:rsidRPr="007D4A4C" w:rsidRDefault="007D4A4C" w:rsidP="001E4D14">
            <w:pPr>
              <w:autoSpaceDE w:val="0"/>
              <w:autoSpaceDN w:val="0"/>
              <w:adjustRightInd w:val="0"/>
              <w:jc w:val="center"/>
              <w:rPr>
                <w:rFonts w:ascii="宋体" w:eastAsia="宋体" w:hAnsi="宋体" w:cs="Times New Roman"/>
                <w:color w:val="000000"/>
                <w:kern w:val="0"/>
                <w:sz w:val="20"/>
                <w:szCs w:val="21"/>
              </w:rPr>
            </w:pPr>
            <w:r>
              <w:rPr>
                <w:rFonts w:ascii="宋体" w:eastAsia="宋体" w:hAnsi="宋体" w:cs="Times New Roman" w:hint="eastAsia"/>
                <w:color w:val="000000"/>
                <w:kern w:val="0"/>
                <w:sz w:val="20"/>
                <w:szCs w:val="21"/>
              </w:rPr>
              <w:t>一般资助</w:t>
            </w:r>
          </w:p>
        </w:tc>
      </w:tr>
      <w:tr w:rsidR="005C658C" w:rsidRPr="00E26AF3" w14:paraId="16895058" w14:textId="77777777" w:rsidTr="004B0956">
        <w:trPr>
          <w:trHeight w:val="544"/>
          <w:jc w:val="center"/>
        </w:trPr>
        <w:tc>
          <w:tcPr>
            <w:tcW w:w="709" w:type="dxa"/>
            <w:tcBorders>
              <w:top w:val="single" w:sz="6" w:space="0" w:color="auto"/>
              <w:left w:val="single" w:sz="6" w:space="0" w:color="auto"/>
              <w:bottom w:val="single" w:sz="6" w:space="0" w:color="auto"/>
              <w:right w:val="single" w:sz="6" w:space="0" w:color="auto"/>
            </w:tcBorders>
            <w:vAlign w:val="center"/>
          </w:tcPr>
          <w:p w14:paraId="39D38CCA" w14:textId="77777777" w:rsidR="005C658C" w:rsidRPr="007D4A4C" w:rsidRDefault="005C658C" w:rsidP="001E4D14">
            <w:pPr>
              <w:autoSpaceDE w:val="0"/>
              <w:autoSpaceDN w:val="0"/>
              <w:adjustRightInd w:val="0"/>
              <w:jc w:val="center"/>
              <w:rPr>
                <w:rFonts w:ascii="宋体" w:eastAsia="宋体" w:hAnsi="宋体" w:cs="Times New Roman"/>
                <w:color w:val="000000"/>
                <w:kern w:val="0"/>
                <w:sz w:val="20"/>
                <w:szCs w:val="21"/>
              </w:rPr>
            </w:pPr>
            <w:r w:rsidRPr="007D4A4C">
              <w:rPr>
                <w:rFonts w:ascii="宋体" w:eastAsia="宋体" w:hAnsi="宋体" w:cs="Times New Roman" w:hint="eastAsia"/>
                <w:color w:val="000000"/>
                <w:kern w:val="0"/>
                <w:sz w:val="20"/>
                <w:szCs w:val="21"/>
              </w:rPr>
              <w:t>5</w:t>
            </w:r>
          </w:p>
        </w:tc>
        <w:tc>
          <w:tcPr>
            <w:tcW w:w="4678" w:type="dxa"/>
            <w:tcBorders>
              <w:top w:val="single" w:sz="6" w:space="0" w:color="auto"/>
              <w:left w:val="single" w:sz="6" w:space="0" w:color="auto"/>
              <w:bottom w:val="single" w:sz="6" w:space="0" w:color="auto"/>
              <w:right w:val="single" w:sz="6" w:space="0" w:color="auto"/>
            </w:tcBorders>
            <w:vAlign w:val="center"/>
          </w:tcPr>
          <w:p w14:paraId="03CD02CB" w14:textId="4A95FAC7" w:rsidR="005C658C" w:rsidRPr="007D4A4C" w:rsidRDefault="007D4A4C" w:rsidP="001E4D14">
            <w:pPr>
              <w:autoSpaceDE w:val="0"/>
              <w:autoSpaceDN w:val="0"/>
              <w:adjustRightInd w:val="0"/>
              <w:jc w:val="center"/>
              <w:rPr>
                <w:rFonts w:ascii="宋体" w:eastAsia="宋体" w:hAnsi="宋体" w:cs="Times New Roman"/>
                <w:color w:val="000000"/>
                <w:kern w:val="0"/>
                <w:sz w:val="20"/>
                <w:szCs w:val="21"/>
              </w:rPr>
            </w:pPr>
            <w:r w:rsidRPr="007D4A4C">
              <w:rPr>
                <w:rFonts w:ascii="宋体" w:eastAsia="宋体" w:hAnsi="宋体" w:cs="Times New Roman" w:hint="eastAsia"/>
                <w:color w:val="000000"/>
                <w:kern w:val="0"/>
                <w:sz w:val="20"/>
                <w:szCs w:val="21"/>
              </w:rPr>
              <w:t>新时代高校学生评价体系研究</w:t>
            </w:r>
          </w:p>
        </w:tc>
        <w:tc>
          <w:tcPr>
            <w:tcW w:w="1701" w:type="dxa"/>
            <w:tcBorders>
              <w:top w:val="single" w:sz="6" w:space="0" w:color="auto"/>
              <w:left w:val="single" w:sz="6" w:space="0" w:color="auto"/>
              <w:bottom w:val="single" w:sz="6" w:space="0" w:color="auto"/>
              <w:right w:val="single" w:sz="6" w:space="0" w:color="auto"/>
            </w:tcBorders>
            <w:vAlign w:val="center"/>
          </w:tcPr>
          <w:p w14:paraId="6AF0DE51" w14:textId="556C54B4" w:rsidR="005C658C" w:rsidRPr="007D4A4C" w:rsidRDefault="0061511F" w:rsidP="001E4D14">
            <w:pPr>
              <w:autoSpaceDE w:val="0"/>
              <w:autoSpaceDN w:val="0"/>
              <w:adjustRightInd w:val="0"/>
              <w:jc w:val="center"/>
              <w:rPr>
                <w:rFonts w:ascii="宋体" w:eastAsia="宋体" w:hAnsi="宋体" w:cs="Times New Roman"/>
                <w:color w:val="000000"/>
                <w:kern w:val="0"/>
                <w:sz w:val="20"/>
                <w:szCs w:val="21"/>
              </w:rPr>
            </w:pPr>
            <w:r w:rsidRPr="0061511F">
              <w:rPr>
                <w:rFonts w:ascii="宋体" w:eastAsia="宋体" w:hAnsi="宋体" w:cs="Times New Roman"/>
                <w:color w:val="000000"/>
                <w:kern w:val="0"/>
                <w:sz w:val="20"/>
                <w:szCs w:val="21"/>
              </w:rPr>
              <w:t>王保健</w:t>
            </w:r>
            <w:r>
              <w:rPr>
                <w:rFonts w:ascii="宋体" w:eastAsia="宋体" w:hAnsi="宋体" w:cs="Times New Roman" w:hint="eastAsia"/>
                <w:color w:val="000000"/>
                <w:kern w:val="0"/>
                <w:sz w:val="20"/>
                <w:szCs w:val="21"/>
              </w:rPr>
              <w:t>、</w:t>
            </w:r>
            <w:r w:rsidRPr="0061511F">
              <w:rPr>
                <w:rFonts w:ascii="宋体" w:eastAsia="宋体" w:hAnsi="宋体" w:cs="Times New Roman"/>
                <w:color w:val="000000"/>
                <w:kern w:val="0"/>
                <w:sz w:val="20"/>
                <w:szCs w:val="21"/>
              </w:rPr>
              <w:t>管园园</w:t>
            </w:r>
          </w:p>
        </w:tc>
        <w:tc>
          <w:tcPr>
            <w:tcW w:w="1559" w:type="dxa"/>
            <w:tcBorders>
              <w:top w:val="single" w:sz="6" w:space="0" w:color="auto"/>
              <w:left w:val="single" w:sz="6" w:space="0" w:color="auto"/>
              <w:bottom w:val="single" w:sz="6" w:space="0" w:color="auto"/>
              <w:right w:val="single" w:sz="6" w:space="0" w:color="auto"/>
            </w:tcBorders>
            <w:vAlign w:val="center"/>
          </w:tcPr>
          <w:p w14:paraId="358DA896" w14:textId="3188F789" w:rsidR="005C658C" w:rsidRPr="007D4A4C" w:rsidRDefault="0061511F" w:rsidP="001E4D14">
            <w:pPr>
              <w:autoSpaceDE w:val="0"/>
              <w:autoSpaceDN w:val="0"/>
              <w:adjustRightInd w:val="0"/>
              <w:jc w:val="center"/>
              <w:rPr>
                <w:rFonts w:ascii="宋体" w:eastAsia="宋体" w:hAnsi="宋体" w:cs="Times New Roman"/>
                <w:color w:val="000000"/>
                <w:kern w:val="0"/>
                <w:sz w:val="20"/>
                <w:szCs w:val="21"/>
              </w:rPr>
            </w:pPr>
            <w:r>
              <w:rPr>
                <w:rFonts w:ascii="宋体" w:eastAsia="宋体" w:hAnsi="宋体" w:cs="Times New Roman" w:hint="eastAsia"/>
                <w:color w:val="000000"/>
                <w:kern w:val="0"/>
                <w:sz w:val="20"/>
                <w:szCs w:val="21"/>
              </w:rPr>
              <w:t>一般不资助</w:t>
            </w:r>
          </w:p>
        </w:tc>
      </w:tr>
      <w:tr w:rsidR="007D4A4C" w:rsidRPr="00E26AF3" w14:paraId="46B0231B" w14:textId="77777777" w:rsidTr="004B0956">
        <w:trPr>
          <w:trHeight w:val="544"/>
          <w:jc w:val="center"/>
        </w:trPr>
        <w:tc>
          <w:tcPr>
            <w:tcW w:w="709" w:type="dxa"/>
            <w:tcBorders>
              <w:top w:val="single" w:sz="6" w:space="0" w:color="auto"/>
              <w:left w:val="single" w:sz="6" w:space="0" w:color="auto"/>
              <w:bottom w:val="single" w:sz="6" w:space="0" w:color="auto"/>
              <w:right w:val="single" w:sz="6" w:space="0" w:color="auto"/>
            </w:tcBorders>
            <w:vAlign w:val="center"/>
          </w:tcPr>
          <w:p w14:paraId="04818420" w14:textId="6E3FAC88" w:rsidR="007D4A4C" w:rsidRPr="007D4A4C" w:rsidRDefault="007D4A4C" w:rsidP="001E4D14">
            <w:pPr>
              <w:autoSpaceDE w:val="0"/>
              <w:autoSpaceDN w:val="0"/>
              <w:adjustRightInd w:val="0"/>
              <w:jc w:val="center"/>
              <w:rPr>
                <w:rFonts w:ascii="宋体" w:eastAsia="宋体" w:hAnsi="宋体" w:cs="Times New Roman"/>
                <w:color w:val="000000"/>
                <w:kern w:val="0"/>
                <w:sz w:val="20"/>
                <w:szCs w:val="21"/>
              </w:rPr>
            </w:pPr>
            <w:r>
              <w:rPr>
                <w:rFonts w:ascii="宋体" w:eastAsia="宋体" w:hAnsi="宋体" w:cs="Times New Roman" w:hint="eastAsia"/>
                <w:color w:val="000000"/>
                <w:kern w:val="0"/>
                <w:sz w:val="20"/>
                <w:szCs w:val="21"/>
              </w:rPr>
              <w:t>6</w:t>
            </w:r>
          </w:p>
        </w:tc>
        <w:tc>
          <w:tcPr>
            <w:tcW w:w="4678" w:type="dxa"/>
            <w:tcBorders>
              <w:top w:val="single" w:sz="6" w:space="0" w:color="auto"/>
              <w:left w:val="single" w:sz="6" w:space="0" w:color="auto"/>
              <w:bottom w:val="single" w:sz="6" w:space="0" w:color="auto"/>
              <w:right w:val="single" w:sz="6" w:space="0" w:color="auto"/>
            </w:tcBorders>
            <w:vAlign w:val="center"/>
          </w:tcPr>
          <w:p w14:paraId="77B66469" w14:textId="51CF39F7" w:rsidR="007D4A4C" w:rsidRPr="007D4A4C" w:rsidRDefault="007D4A4C" w:rsidP="007D4A4C">
            <w:pPr>
              <w:autoSpaceDE w:val="0"/>
              <w:autoSpaceDN w:val="0"/>
              <w:adjustRightInd w:val="0"/>
              <w:jc w:val="center"/>
              <w:rPr>
                <w:rFonts w:ascii="宋体" w:eastAsia="宋体" w:hAnsi="宋体" w:cs="Times New Roman"/>
                <w:color w:val="000000"/>
                <w:kern w:val="0"/>
                <w:sz w:val="20"/>
                <w:szCs w:val="21"/>
              </w:rPr>
            </w:pPr>
            <w:r>
              <w:rPr>
                <w:rFonts w:ascii="宋体" w:eastAsia="宋体" w:hAnsi="宋体" w:cs="Times New Roman" w:hint="eastAsia"/>
                <w:color w:val="000000"/>
                <w:kern w:val="0"/>
                <w:sz w:val="20"/>
                <w:szCs w:val="21"/>
              </w:rPr>
              <w:t>基</w:t>
            </w:r>
            <w:r w:rsidRPr="007D4A4C">
              <w:rPr>
                <w:rFonts w:ascii="宋体" w:eastAsia="宋体" w:hAnsi="宋体" w:cs="Times New Roman" w:hint="eastAsia"/>
                <w:color w:val="000000"/>
                <w:kern w:val="0"/>
                <w:sz w:val="20"/>
                <w:szCs w:val="21"/>
              </w:rPr>
              <w:t>于“双轨多元”的药学综合实践技能考核平台建设与应用</w:t>
            </w:r>
          </w:p>
        </w:tc>
        <w:tc>
          <w:tcPr>
            <w:tcW w:w="1701" w:type="dxa"/>
            <w:tcBorders>
              <w:top w:val="single" w:sz="6" w:space="0" w:color="auto"/>
              <w:left w:val="single" w:sz="6" w:space="0" w:color="auto"/>
              <w:bottom w:val="single" w:sz="6" w:space="0" w:color="auto"/>
              <w:right w:val="single" w:sz="6" w:space="0" w:color="auto"/>
            </w:tcBorders>
            <w:vAlign w:val="center"/>
          </w:tcPr>
          <w:p w14:paraId="2B371777" w14:textId="193C2C41" w:rsidR="007D4A4C" w:rsidRPr="007D4A4C" w:rsidRDefault="0061511F" w:rsidP="001E4D14">
            <w:pPr>
              <w:autoSpaceDE w:val="0"/>
              <w:autoSpaceDN w:val="0"/>
              <w:adjustRightInd w:val="0"/>
              <w:jc w:val="center"/>
              <w:rPr>
                <w:rFonts w:ascii="宋体" w:eastAsia="宋体" w:hAnsi="宋体" w:cs="Times New Roman"/>
                <w:color w:val="000000"/>
                <w:kern w:val="0"/>
                <w:sz w:val="20"/>
                <w:szCs w:val="21"/>
              </w:rPr>
            </w:pPr>
            <w:r w:rsidRPr="0061511F">
              <w:rPr>
                <w:rFonts w:ascii="宋体" w:eastAsia="宋体" w:hAnsi="宋体" w:cs="Times New Roman"/>
                <w:color w:val="000000"/>
                <w:kern w:val="0"/>
                <w:sz w:val="20"/>
                <w:szCs w:val="21"/>
              </w:rPr>
              <w:t>王秀珍</w:t>
            </w:r>
            <w:r>
              <w:rPr>
                <w:rFonts w:ascii="宋体" w:eastAsia="宋体" w:hAnsi="宋体" w:cs="Times New Roman" w:hint="eastAsia"/>
                <w:color w:val="000000"/>
                <w:kern w:val="0"/>
                <w:sz w:val="20"/>
                <w:szCs w:val="21"/>
              </w:rPr>
              <w:t>、</w:t>
            </w:r>
            <w:r w:rsidRPr="0061511F">
              <w:rPr>
                <w:rFonts w:ascii="宋体" w:eastAsia="宋体" w:hAnsi="宋体" w:cs="Times New Roman"/>
                <w:color w:val="000000"/>
                <w:kern w:val="0"/>
                <w:sz w:val="20"/>
                <w:szCs w:val="21"/>
              </w:rPr>
              <w:t>姜慧君</w:t>
            </w:r>
          </w:p>
        </w:tc>
        <w:tc>
          <w:tcPr>
            <w:tcW w:w="1559" w:type="dxa"/>
            <w:tcBorders>
              <w:top w:val="single" w:sz="6" w:space="0" w:color="auto"/>
              <w:left w:val="single" w:sz="6" w:space="0" w:color="auto"/>
              <w:bottom w:val="single" w:sz="6" w:space="0" w:color="auto"/>
              <w:right w:val="single" w:sz="6" w:space="0" w:color="auto"/>
            </w:tcBorders>
            <w:vAlign w:val="center"/>
          </w:tcPr>
          <w:p w14:paraId="7B8C0BDD" w14:textId="40E9DF23" w:rsidR="007D4A4C" w:rsidRPr="007D4A4C" w:rsidRDefault="0061511F" w:rsidP="001E4D14">
            <w:pPr>
              <w:autoSpaceDE w:val="0"/>
              <w:autoSpaceDN w:val="0"/>
              <w:adjustRightInd w:val="0"/>
              <w:jc w:val="center"/>
              <w:rPr>
                <w:rFonts w:ascii="宋体" w:eastAsia="宋体" w:hAnsi="宋体" w:cs="Times New Roman"/>
                <w:color w:val="000000"/>
                <w:kern w:val="0"/>
                <w:sz w:val="20"/>
                <w:szCs w:val="21"/>
              </w:rPr>
            </w:pPr>
            <w:r>
              <w:rPr>
                <w:rFonts w:ascii="宋体" w:eastAsia="宋体" w:hAnsi="宋体" w:cs="Times New Roman" w:hint="eastAsia"/>
                <w:color w:val="000000"/>
                <w:kern w:val="0"/>
                <w:sz w:val="20"/>
                <w:szCs w:val="21"/>
              </w:rPr>
              <w:t>一般不资助</w:t>
            </w:r>
          </w:p>
        </w:tc>
      </w:tr>
      <w:tr w:rsidR="007D4A4C" w:rsidRPr="00E26AF3" w14:paraId="150AE055" w14:textId="77777777" w:rsidTr="004B0956">
        <w:trPr>
          <w:trHeight w:val="544"/>
          <w:jc w:val="center"/>
        </w:trPr>
        <w:tc>
          <w:tcPr>
            <w:tcW w:w="709" w:type="dxa"/>
            <w:tcBorders>
              <w:top w:val="single" w:sz="6" w:space="0" w:color="auto"/>
              <w:left w:val="single" w:sz="6" w:space="0" w:color="auto"/>
              <w:bottom w:val="single" w:sz="6" w:space="0" w:color="auto"/>
              <w:right w:val="single" w:sz="6" w:space="0" w:color="auto"/>
            </w:tcBorders>
            <w:vAlign w:val="center"/>
          </w:tcPr>
          <w:p w14:paraId="7187D565" w14:textId="1BCAC290" w:rsidR="007D4A4C" w:rsidRPr="007D4A4C" w:rsidRDefault="007D4A4C" w:rsidP="001E4D14">
            <w:pPr>
              <w:autoSpaceDE w:val="0"/>
              <w:autoSpaceDN w:val="0"/>
              <w:adjustRightInd w:val="0"/>
              <w:jc w:val="center"/>
              <w:rPr>
                <w:rFonts w:ascii="宋体" w:eastAsia="宋体" w:hAnsi="宋体" w:cs="Times New Roman"/>
                <w:color w:val="000000"/>
                <w:kern w:val="0"/>
                <w:sz w:val="20"/>
                <w:szCs w:val="21"/>
              </w:rPr>
            </w:pPr>
            <w:r>
              <w:rPr>
                <w:rFonts w:ascii="宋体" w:eastAsia="宋体" w:hAnsi="宋体" w:cs="Times New Roman" w:hint="eastAsia"/>
                <w:color w:val="000000"/>
                <w:kern w:val="0"/>
                <w:sz w:val="20"/>
                <w:szCs w:val="21"/>
              </w:rPr>
              <w:t>7</w:t>
            </w:r>
          </w:p>
        </w:tc>
        <w:tc>
          <w:tcPr>
            <w:tcW w:w="4678" w:type="dxa"/>
            <w:tcBorders>
              <w:top w:val="single" w:sz="6" w:space="0" w:color="auto"/>
              <w:left w:val="single" w:sz="6" w:space="0" w:color="auto"/>
              <w:bottom w:val="single" w:sz="6" w:space="0" w:color="auto"/>
              <w:right w:val="single" w:sz="6" w:space="0" w:color="auto"/>
            </w:tcBorders>
            <w:vAlign w:val="center"/>
          </w:tcPr>
          <w:p w14:paraId="03128938" w14:textId="2C864D7E" w:rsidR="007D4A4C" w:rsidRPr="007D4A4C" w:rsidRDefault="007D4A4C" w:rsidP="007D4A4C">
            <w:pPr>
              <w:autoSpaceDE w:val="0"/>
              <w:autoSpaceDN w:val="0"/>
              <w:adjustRightInd w:val="0"/>
              <w:jc w:val="center"/>
              <w:rPr>
                <w:rFonts w:ascii="宋体" w:eastAsia="宋体" w:hAnsi="宋体" w:cs="Times New Roman"/>
                <w:color w:val="000000"/>
                <w:kern w:val="0"/>
                <w:sz w:val="20"/>
                <w:szCs w:val="21"/>
              </w:rPr>
            </w:pPr>
            <w:r w:rsidRPr="007D4A4C">
              <w:rPr>
                <w:rFonts w:ascii="宋体" w:eastAsia="宋体" w:hAnsi="宋体" w:cs="Times New Roman" w:hint="eastAsia"/>
                <w:color w:val="000000"/>
                <w:kern w:val="0"/>
                <w:sz w:val="20"/>
                <w:szCs w:val="21"/>
              </w:rPr>
              <w:t>基于</w:t>
            </w:r>
            <w:r w:rsidRPr="007D4A4C">
              <w:rPr>
                <w:rFonts w:ascii="宋体" w:eastAsia="宋体" w:hAnsi="宋体" w:cs="Times New Roman"/>
                <w:color w:val="000000"/>
                <w:kern w:val="0"/>
                <w:sz w:val="20"/>
                <w:szCs w:val="21"/>
              </w:rPr>
              <w:t>VR虚拟现实教学系统结合AI</w:t>
            </w:r>
            <w:r w:rsidRPr="007D4A4C">
              <w:rPr>
                <w:rFonts w:ascii="宋体" w:eastAsia="宋体" w:hAnsi="宋体" w:cs="Times New Roman" w:hint="eastAsia"/>
                <w:color w:val="000000"/>
                <w:kern w:val="0"/>
                <w:sz w:val="20"/>
                <w:szCs w:val="21"/>
              </w:rPr>
              <w:t>人工智能算法对放射医学靶区勾画技能培训提升的应用</w:t>
            </w:r>
          </w:p>
        </w:tc>
        <w:tc>
          <w:tcPr>
            <w:tcW w:w="1701" w:type="dxa"/>
            <w:tcBorders>
              <w:top w:val="single" w:sz="6" w:space="0" w:color="auto"/>
              <w:left w:val="single" w:sz="6" w:space="0" w:color="auto"/>
              <w:bottom w:val="single" w:sz="6" w:space="0" w:color="auto"/>
              <w:right w:val="single" w:sz="6" w:space="0" w:color="auto"/>
            </w:tcBorders>
            <w:vAlign w:val="center"/>
          </w:tcPr>
          <w:p w14:paraId="7926D0D4" w14:textId="4403F2C3" w:rsidR="007D4A4C" w:rsidRPr="007D4A4C" w:rsidRDefault="0061511F" w:rsidP="001E4D14">
            <w:pPr>
              <w:autoSpaceDE w:val="0"/>
              <w:autoSpaceDN w:val="0"/>
              <w:adjustRightInd w:val="0"/>
              <w:jc w:val="center"/>
              <w:rPr>
                <w:rFonts w:ascii="宋体" w:eastAsia="宋体" w:hAnsi="宋体" w:cs="Times New Roman"/>
                <w:color w:val="000000"/>
                <w:kern w:val="0"/>
                <w:sz w:val="20"/>
                <w:szCs w:val="21"/>
              </w:rPr>
            </w:pPr>
            <w:r w:rsidRPr="0061511F">
              <w:rPr>
                <w:rFonts w:ascii="宋体" w:eastAsia="宋体" w:hAnsi="宋体" w:cs="Times New Roman"/>
                <w:color w:val="000000"/>
                <w:kern w:val="0"/>
                <w:sz w:val="20"/>
                <w:szCs w:val="21"/>
              </w:rPr>
              <w:t>孙丽</w:t>
            </w:r>
          </w:p>
        </w:tc>
        <w:tc>
          <w:tcPr>
            <w:tcW w:w="1559" w:type="dxa"/>
            <w:tcBorders>
              <w:top w:val="single" w:sz="6" w:space="0" w:color="auto"/>
              <w:left w:val="single" w:sz="6" w:space="0" w:color="auto"/>
              <w:bottom w:val="single" w:sz="6" w:space="0" w:color="auto"/>
              <w:right w:val="single" w:sz="6" w:space="0" w:color="auto"/>
            </w:tcBorders>
            <w:vAlign w:val="center"/>
          </w:tcPr>
          <w:p w14:paraId="61264AA7" w14:textId="67221EC6" w:rsidR="007D4A4C" w:rsidRPr="007D4A4C" w:rsidRDefault="0061511F" w:rsidP="001E4D14">
            <w:pPr>
              <w:autoSpaceDE w:val="0"/>
              <w:autoSpaceDN w:val="0"/>
              <w:adjustRightInd w:val="0"/>
              <w:jc w:val="center"/>
              <w:rPr>
                <w:rFonts w:ascii="宋体" w:eastAsia="宋体" w:hAnsi="宋体" w:cs="Times New Roman"/>
                <w:color w:val="000000"/>
                <w:kern w:val="0"/>
                <w:sz w:val="20"/>
                <w:szCs w:val="21"/>
              </w:rPr>
            </w:pPr>
            <w:r>
              <w:rPr>
                <w:rFonts w:ascii="宋体" w:eastAsia="宋体" w:hAnsi="宋体" w:cs="Times New Roman" w:hint="eastAsia"/>
                <w:color w:val="000000"/>
                <w:kern w:val="0"/>
                <w:sz w:val="20"/>
                <w:szCs w:val="21"/>
              </w:rPr>
              <w:t>一般不资助</w:t>
            </w:r>
          </w:p>
        </w:tc>
      </w:tr>
      <w:tr w:rsidR="007D4A4C" w:rsidRPr="00E26AF3" w14:paraId="23FB5B59" w14:textId="77777777" w:rsidTr="004B0956">
        <w:trPr>
          <w:trHeight w:val="544"/>
          <w:jc w:val="center"/>
        </w:trPr>
        <w:tc>
          <w:tcPr>
            <w:tcW w:w="709" w:type="dxa"/>
            <w:tcBorders>
              <w:top w:val="single" w:sz="6" w:space="0" w:color="auto"/>
              <w:left w:val="single" w:sz="6" w:space="0" w:color="auto"/>
              <w:bottom w:val="single" w:sz="6" w:space="0" w:color="auto"/>
              <w:right w:val="single" w:sz="6" w:space="0" w:color="auto"/>
            </w:tcBorders>
            <w:vAlign w:val="center"/>
          </w:tcPr>
          <w:p w14:paraId="4AD57784" w14:textId="4C96CA2E" w:rsidR="007D4A4C" w:rsidRPr="007D4A4C" w:rsidRDefault="007D4A4C" w:rsidP="001E4D14">
            <w:pPr>
              <w:autoSpaceDE w:val="0"/>
              <w:autoSpaceDN w:val="0"/>
              <w:adjustRightInd w:val="0"/>
              <w:jc w:val="center"/>
              <w:rPr>
                <w:rFonts w:ascii="宋体" w:eastAsia="宋体" w:hAnsi="宋体" w:cs="Times New Roman"/>
                <w:color w:val="000000"/>
                <w:kern w:val="0"/>
                <w:sz w:val="20"/>
                <w:szCs w:val="21"/>
              </w:rPr>
            </w:pPr>
            <w:r>
              <w:rPr>
                <w:rFonts w:ascii="宋体" w:eastAsia="宋体" w:hAnsi="宋体" w:cs="Times New Roman" w:hint="eastAsia"/>
                <w:color w:val="000000"/>
                <w:kern w:val="0"/>
                <w:sz w:val="20"/>
                <w:szCs w:val="21"/>
              </w:rPr>
              <w:t>8</w:t>
            </w:r>
          </w:p>
        </w:tc>
        <w:tc>
          <w:tcPr>
            <w:tcW w:w="4678" w:type="dxa"/>
            <w:tcBorders>
              <w:top w:val="single" w:sz="6" w:space="0" w:color="auto"/>
              <w:left w:val="single" w:sz="6" w:space="0" w:color="auto"/>
              <w:bottom w:val="single" w:sz="6" w:space="0" w:color="auto"/>
              <w:right w:val="single" w:sz="6" w:space="0" w:color="auto"/>
            </w:tcBorders>
            <w:vAlign w:val="center"/>
          </w:tcPr>
          <w:p w14:paraId="7A56F178" w14:textId="5C5FA120" w:rsidR="007D4A4C" w:rsidRPr="007D4A4C" w:rsidRDefault="007D4A4C" w:rsidP="001E4D14">
            <w:pPr>
              <w:autoSpaceDE w:val="0"/>
              <w:autoSpaceDN w:val="0"/>
              <w:adjustRightInd w:val="0"/>
              <w:jc w:val="center"/>
              <w:rPr>
                <w:rFonts w:ascii="宋体" w:eastAsia="宋体" w:hAnsi="宋体" w:cs="Times New Roman"/>
                <w:color w:val="000000"/>
                <w:kern w:val="0"/>
                <w:sz w:val="20"/>
                <w:szCs w:val="21"/>
              </w:rPr>
            </w:pPr>
            <w:r w:rsidRPr="0061511F">
              <w:rPr>
                <w:rFonts w:ascii="宋体" w:eastAsia="宋体" w:hAnsi="宋体" w:cs="Times New Roman"/>
                <w:color w:val="000000"/>
                <w:kern w:val="0"/>
                <w:sz w:val="20"/>
                <w:szCs w:val="21"/>
              </w:rPr>
              <w:t>国家一流本科专业建设下生物信息专业学生培养质量评价体系的研究</w:t>
            </w:r>
          </w:p>
        </w:tc>
        <w:tc>
          <w:tcPr>
            <w:tcW w:w="1701" w:type="dxa"/>
            <w:tcBorders>
              <w:top w:val="single" w:sz="6" w:space="0" w:color="auto"/>
              <w:left w:val="single" w:sz="6" w:space="0" w:color="auto"/>
              <w:bottom w:val="single" w:sz="6" w:space="0" w:color="auto"/>
              <w:right w:val="single" w:sz="6" w:space="0" w:color="auto"/>
            </w:tcBorders>
            <w:vAlign w:val="center"/>
          </w:tcPr>
          <w:p w14:paraId="747A85B9" w14:textId="5C104AFA" w:rsidR="007D4A4C" w:rsidRPr="007D4A4C" w:rsidRDefault="0061511F" w:rsidP="001E4D14">
            <w:pPr>
              <w:autoSpaceDE w:val="0"/>
              <w:autoSpaceDN w:val="0"/>
              <w:adjustRightInd w:val="0"/>
              <w:jc w:val="center"/>
              <w:rPr>
                <w:rFonts w:ascii="宋体" w:eastAsia="宋体" w:hAnsi="宋体" w:cs="Times New Roman"/>
                <w:color w:val="000000"/>
                <w:kern w:val="0"/>
                <w:sz w:val="20"/>
                <w:szCs w:val="21"/>
              </w:rPr>
            </w:pPr>
            <w:r w:rsidRPr="0061511F">
              <w:rPr>
                <w:rFonts w:ascii="宋体" w:eastAsia="宋体" w:hAnsi="宋体" w:cs="Times New Roman"/>
                <w:color w:val="000000"/>
                <w:kern w:val="0"/>
                <w:sz w:val="20"/>
                <w:szCs w:val="21"/>
              </w:rPr>
              <w:t>李岩</w:t>
            </w:r>
            <w:r>
              <w:rPr>
                <w:rFonts w:ascii="宋体" w:eastAsia="宋体" w:hAnsi="宋体" w:cs="Times New Roman" w:hint="eastAsia"/>
                <w:color w:val="000000"/>
                <w:kern w:val="0"/>
                <w:sz w:val="20"/>
                <w:szCs w:val="21"/>
              </w:rPr>
              <w:t>、</w:t>
            </w:r>
            <w:r w:rsidRPr="0061511F">
              <w:rPr>
                <w:rFonts w:ascii="宋体" w:eastAsia="宋体" w:hAnsi="宋体" w:cs="Times New Roman"/>
                <w:color w:val="000000"/>
                <w:kern w:val="0"/>
                <w:sz w:val="20"/>
                <w:szCs w:val="21"/>
              </w:rPr>
              <w:t>汪强虎</w:t>
            </w:r>
          </w:p>
        </w:tc>
        <w:tc>
          <w:tcPr>
            <w:tcW w:w="1559" w:type="dxa"/>
            <w:tcBorders>
              <w:top w:val="single" w:sz="6" w:space="0" w:color="auto"/>
              <w:left w:val="single" w:sz="6" w:space="0" w:color="auto"/>
              <w:bottom w:val="single" w:sz="6" w:space="0" w:color="auto"/>
              <w:right w:val="single" w:sz="6" w:space="0" w:color="auto"/>
            </w:tcBorders>
            <w:vAlign w:val="center"/>
          </w:tcPr>
          <w:p w14:paraId="1B68F13C" w14:textId="230382B3" w:rsidR="007D4A4C" w:rsidRPr="007D4A4C" w:rsidRDefault="0061511F" w:rsidP="001E4D14">
            <w:pPr>
              <w:autoSpaceDE w:val="0"/>
              <w:autoSpaceDN w:val="0"/>
              <w:adjustRightInd w:val="0"/>
              <w:jc w:val="center"/>
              <w:rPr>
                <w:rFonts w:ascii="宋体" w:eastAsia="宋体" w:hAnsi="宋体" w:cs="Times New Roman"/>
                <w:color w:val="000000"/>
                <w:kern w:val="0"/>
                <w:sz w:val="20"/>
                <w:szCs w:val="21"/>
              </w:rPr>
            </w:pPr>
            <w:r>
              <w:rPr>
                <w:rFonts w:ascii="宋体" w:eastAsia="宋体" w:hAnsi="宋体" w:cs="Times New Roman" w:hint="eastAsia"/>
                <w:color w:val="000000"/>
                <w:kern w:val="0"/>
                <w:sz w:val="20"/>
                <w:szCs w:val="21"/>
              </w:rPr>
              <w:t>一般不资助</w:t>
            </w:r>
          </w:p>
        </w:tc>
      </w:tr>
      <w:tr w:rsidR="007D4A4C" w:rsidRPr="00E26AF3" w14:paraId="716AF680" w14:textId="77777777" w:rsidTr="004B0956">
        <w:trPr>
          <w:trHeight w:val="544"/>
          <w:jc w:val="center"/>
        </w:trPr>
        <w:tc>
          <w:tcPr>
            <w:tcW w:w="709" w:type="dxa"/>
            <w:tcBorders>
              <w:top w:val="single" w:sz="6" w:space="0" w:color="auto"/>
              <w:left w:val="single" w:sz="6" w:space="0" w:color="auto"/>
              <w:bottom w:val="single" w:sz="6" w:space="0" w:color="auto"/>
              <w:right w:val="single" w:sz="6" w:space="0" w:color="auto"/>
            </w:tcBorders>
            <w:vAlign w:val="center"/>
          </w:tcPr>
          <w:p w14:paraId="7A63CEF4" w14:textId="4FD72592" w:rsidR="007D4A4C" w:rsidRPr="007D4A4C" w:rsidRDefault="007D4A4C" w:rsidP="001E4D14">
            <w:pPr>
              <w:autoSpaceDE w:val="0"/>
              <w:autoSpaceDN w:val="0"/>
              <w:adjustRightInd w:val="0"/>
              <w:jc w:val="center"/>
              <w:rPr>
                <w:rFonts w:ascii="宋体" w:eastAsia="宋体" w:hAnsi="宋体" w:cs="Times New Roman"/>
                <w:color w:val="000000"/>
                <w:kern w:val="0"/>
                <w:sz w:val="20"/>
                <w:szCs w:val="21"/>
              </w:rPr>
            </w:pPr>
            <w:r>
              <w:rPr>
                <w:rFonts w:ascii="宋体" w:eastAsia="宋体" w:hAnsi="宋体" w:cs="Times New Roman" w:hint="eastAsia"/>
                <w:color w:val="000000"/>
                <w:kern w:val="0"/>
                <w:sz w:val="20"/>
                <w:szCs w:val="21"/>
              </w:rPr>
              <w:t>9</w:t>
            </w:r>
          </w:p>
        </w:tc>
        <w:tc>
          <w:tcPr>
            <w:tcW w:w="4678" w:type="dxa"/>
            <w:tcBorders>
              <w:top w:val="single" w:sz="6" w:space="0" w:color="auto"/>
              <w:left w:val="single" w:sz="6" w:space="0" w:color="auto"/>
              <w:bottom w:val="single" w:sz="6" w:space="0" w:color="auto"/>
              <w:right w:val="single" w:sz="6" w:space="0" w:color="auto"/>
            </w:tcBorders>
            <w:vAlign w:val="center"/>
          </w:tcPr>
          <w:p w14:paraId="62075E39" w14:textId="5BB51D84" w:rsidR="007D4A4C" w:rsidRPr="007D4A4C" w:rsidRDefault="007D4A4C" w:rsidP="001E4D14">
            <w:pPr>
              <w:autoSpaceDE w:val="0"/>
              <w:autoSpaceDN w:val="0"/>
              <w:adjustRightInd w:val="0"/>
              <w:jc w:val="center"/>
              <w:rPr>
                <w:rFonts w:ascii="宋体" w:eastAsia="宋体" w:hAnsi="宋体" w:cs="Times New Roman"/>
                <w:color w:val="000000"/>
                <w:kern w:val="0"/>
                <w:sz w:val="20"/>
                <w:szCs w:val="21"/>
              </w:rPr>
            </w:pPr>
            <w:r w:rsidRPr="0061511F">
              <w:rPr>
                <w:rFonts w:ascii="宋体" w:eastAsia="宋体" w:hAnsi="宋体" w:cs="Times New Roman"/>
                <w:color w:val="000000"/>
                <w:kern w:val="0"/>
                <w:sz w:val="20"/>
                <w:szCs w:val="21"/>
              </w:rPr>
              <w:t>德育为先的病理学实验形成性评价体系探索与实践</w:t>
            </w:r>
          </w:p>
        </w:tc>
        <w:tc>
          <w:tcPr>
            <w:tcW w:w="1701" w:type="dxa"/>
            <w:tcBorders>
              <w:top w:val="single" w:sz="6" w:space="0" w:color="auto"/>
              <w:left w:val="single" w:sz="6" w:space="0" w:color="auto"/>
              <w:bottom w:val="single" w:sz="6" w:space="0" w:color="auto"/>
              <w:right w:val="single" w:sz="6" w:space="0" w:color="auto"/>
            </w:tcBorders>
            <w:vAlign w:val="center"/>
          </w:tcPr>
          <w:p w14:paraId="4FB6AD03" w14:textId="4FFE38D9" w:rsidR="007D4A4C" w:rsidRPr="007D4A4C" w:rsidRDefault="0061511F" w:rsidP="001E4D14">
            <w:pPr>
              <w:autoSpaceDE w:val="0"/>
              <w:autoSpaceDN w:val="0"/>
              <w:adjustRightInd w:val="0"/>
              <w:jc w:val="center"/>
              <w:rPr>
                <w:rFonts w:ascii="宋体" w:eastAsia="宋体" w:hAnsi="宋体" w:cs="Times New Roman"/>
                <w:color w:val="000000"/>
                <w:kern w:val="0"/>
                <w:sz w:val="20"/>
                <w:szCs w:val="21"/>
              </w:rPr>
            </w:pPr>
            <w:r w:rsidRPr="0061511F">
              <w:rPr>
                <w:rFonts w:ascii="宋体" w:eastAsia="宋体" w:hAnsi="宋体" w:cs="Times New Roman"/>
                <w:color w:val="000000"/>
                <w:kern w:val="0"/>
                <w:sz w:val="20"/>
                <w:szCs w:val="21"/>
              </w:rPr>
              <w:t>马娟</w:t>
            </w:r>
          </w:p>
        </w:tc>
        <w:tc>
          <w:tcPr>
            <w:tcW w:w="1559" w:type="dxa"/>
            <w:tcBorders>
              <w:top w:val="single" w:sz="6" w:space="0" w:color="auto"/>
              <w:left w:val="single" w:sz="6" w:space="0" w:color="auto"/>
              <w:bottom w:val="single" w:sz="6" w:space="0" w:color="auto"/>
              <w:right w:val="single" w:sz="6" w:space="0" w:color="auto"/>
            </w:tcBorders>
            <w:vAlign w:val="center"/>
          </w:tcPr>
          <w:p w14:paraId="2E18330B" w14:textId="58B9CEAA" w:rsidR="007D4A4C" w:rsidRPr="007D4A4C" w:rsidRDefault="0061511F" w:rsidP="001E4D14">
            <w:pPr>
              <w:autoSpaceDE w:val="0"/>
              <w:autoSpaceDN w:val="0"/>
              <w:adjustRightInd w:val="0"/>
              <w:jc w:val="center"/>
              <w:rPr>
                <w:rFonts w:ascii="宋体" w:eastAsia="宋体" w:hAnsi="宋体" w:cs="Times New Roman"/>
                <w:color w:val="000000"/>
                <w:kern w:val="0"/>
                <w:sz w:val="20"/>
                <w:szCs w:val="21"/>
              </w:rPr>
            </w:pPr>
            <w:r>
              <w:rPr>
                <w:rFonts w:ascii="宋体" w:eastAsia="宋体" w:hAnsi="宋体" w:cs="Times New Roman" w:hint="eastAsia"/>
                <w:color w:val="000000"/>
                <w:kern w:val="0"/>
                <w:sz w:val="20"/>
                <w:szCs w:val="21"/>
              </w:rPr>
              <w:t>一般不资助</w:t>
            </w:r>
          </w:p>
        </w:tc>
      </w:tr>
      <w:tr w:rsidR="007D4A4C" w:rsidRPr="00E26AF3" w14:paraId="5D3D4466" w14:textId="77777777" w:rsidTr="004B0956">
        <w:trPr>
          <w:trHeight w:val="544"/>
          <w:jc w:val="center"/>
        </w:trPr>
        <w:tc>
          <w:tcPr>
            <w:tcW w:w="709" w:type="dxa"/>
            <w:tcBorders>
              <w:top w:val="single" w:sz="6" w:space="0" w:color="auto"/>
              <w:left w:val="single" w:sz="6" w:space="0" w:color="auto"/>
              <w:bottom w:val="single" w:sz="6" w:space="0" w:color="auto"/>
              <w:right w:val="single" w:sz="6" w:space="0" w:color="auto"/>
            </w:tcBorders>
            <w:vAlign w:val="center"/>
          </w:tcPr>
          <w:p w14:paraId="529B6327" w14:textId="3F65EB41" w:rsidR="007D4A4C" w:rsidRPr="007D4A4C" w:rsidRDefault="007D4A4C" w:rsidP="001E4D14">
            <w:pPr>
              <w:autoSpaceDE w:val="0"/>
              <w:autoSpaceDN w:val="0"/>
              <w:adjustRightInd w:val="0"/>
              <w:jc w:val="center"/>
              <w:rPr>
                <w:rFonts w:ascii="宋体" w:eastAsia="宋体" w:hAnsi="宋体" w:cs="Times New Roman"/>
                <w:color w:val="000000"/>
                <w:kern w:val="0"/>
                <w:sz w:val="20"/>
                <w:szCs w:val="21"/>
              </w:rPr>
            </w:pPr>
            <w:r>
              <w:rPr>
                <w:rFonts w:ascii="宋体" w:eastAsia="宋体" w:hAnsi="宋体" w:cs="Times New Roman" w:hint="eastAsia"/>
                <w:color w:val="000000"/>
                <w:kern w:val="0"/>
                <w:sz w:val="20"/>
                <w:szCs w:val="21"/>
              </w:rPr>
              <w:t>1</w:t>
            </w:r>
            <w:r>
              <w:rPr>
                <w:rFonts w:ascii="宋体" w:eastAsia="宋体" w:hAnsi="宋体" w:cs="Times New Roman"/>
                <w:color w:val="000000"/>
                <w:kern w:val="0"/>
                <w:sz w:val="20"/>
                <w:szCs w:val="21"/>
              </w:rPr>
              <w:t>0</w:t>
            </w:r>
          </w:p>
        </w:tc>
        <w:tc>
          <w:tcPr>
            <w:tcW w:w="4678" w:type="dxa"/>
            <w:tcBorders>
              <w:top w:val="single" w:sz="6" w:space="0" w:color="auto"/>
              <w:left w:val="single" w:sz="6" w:space="0" w:color="auto"/>
              <w:bottom w:val="single" w:sz="6" w:space="0" w:color="auto"/>
              <w:right w:val="single" w:sz="6" w:space="0" w:color="auto"/>
            </w:tcBorders>
            <w:vAlign w:val="center"/>
          </w:tcPr>
          <w:p w14:paraId="2E37AD5B" w14:textId="2D202A86" w:rsidR="007D4A4C" w:rsidRPr="007D4A4C" w:rsidRDefault="007D4A4C" w:rsidP="001E4D14">
            <w:pPr>
              <w:autoSpaceDE w:val="0"/>
              <w:autoSpaceDN w:val="0"/>
              <w:adjustRightInd w:val="0"/>
              <w:jc w:val="center"/>
              <w:rPr>
                <w:rFonts w:ascii="宋体" w:eastAsia="宋体" w:hAnsi="宋体" w:cs="Times New Roman"/>
                <w:color w:val="000000"/>
                <w:kern w:val="0"/>
                <w:sz w:val="20"/>
                <w:szCs w:val="21"/>
              </w:rPr>
            </w:pPr>
            <w:r w:rsidRPr="0061511F">
              <w:rPr>
                <w:rFonts w:ascii="宋体" w:eastAsia="宋体" w:hAnsi="宋体" w:cs="Times New Roman"/>
                <w:color w:val="000000"/>
                <w:kern w:val="0"/>
                <w:sz w:val="20"/>
                <w:szCs w:val="21"/>
              </w:rPr>
              <w:t>“双一流”背景下混合式学习效果评价体系的构建及应用——以病理生理学课程为例</w:t>
            </w:r>
          </w:p>
        </w:tc>
        <w:tc>
          <w:tcPr>
            <w:tcW w:w="1701" w:type="dxa"/>
            <w:tcBorders>
              <w:top w:val="single" w:sz="6" w:space="0" w:color="auto"/>
              <w:left w:val="single" w:sz="6" w:space="0" w:color="auto"/>
              <w:bottom w:val="single" w:sz="6" w:space="0" w:color="auto"/>
              <w:right w:val="single" w:sz="6" w:space="0" w:color="auto"/>
            </w:tcBorders>
            <w:vAlign w:val="center"/>
          </w:tcPr>
          <w:p w14:paraId="29023BE6" w14:textId="14AA1A92" w:rsidR="007D4A4C" w:rsidRPr="007D4A4C" w:rsidRDefault="0061511F" w:rsidP="001E4D14">
            <w:pPr>
              <w:autoSpaceDE w:val="0"/>
              <w:autoSpaceDN w:val="0"/>
              <w:adjustRightInd w:val="0"/>
              <w:jc w:val="center"/>
              <w:rPr>
                <w:rFonts w:ascii="宋体" w:eastAsia="宋体" w:hAnsi="宋体" w:cs="Times New Roman"/>
                <w:color w:val="000000"/>
                <w:kern w:val="0"/>
                <w:sz w:val="20"/>
                <w:szCs w:val="21"/>
              </w:rPr>
            </w:pPr>
            <w:r w:rsidRPr="0061511F">
              <w:rPr>
                <w:rFonts w:ascii="宋体" w:eastAsia="宋体" w:hAnsi="宋体" w:cs="Times New Roman"/>
                <w:color w:val="000000"/>
                <w:kern w:val="0"/>
                <w:sz w:val="20"/>
                <w:szCs w:val="21"/>
              </w:rPr>
              <w:t>李皓</w:t>
            </w:r>
          </w:p>
        </w:tc>
        <w:tc>
          <w:tcPr>
            <w:tcW w:w="1559" w:type="dxa"/>
            <w:tcBorders>
              <w:top w:val="single" w:sz="6" w:space="0" w:color="auto"/>
              <w:left w:val="single" w:sz="6" w:space="0" w:color="auto"/>
              <w:bottom w:val="single" w:sz="6" w:space="0" w:color="auto"/>
              <w:right w:val="single" w:sz="6" w:space="0" w:color="auto"/>
            </w:tcBorders>
            <w:vAlign w:val="center"/>
          </w:tcPr>
          <w:p w14:paraId="55C0B71A" w14:textId="6B3A2E17" w:rsidR="007D4A4C" w:rsidRPr="007D4A4C" w:rsidRDefault="0061511F" w:rsidP="001E4D14">
            <w:pPr>
              <w:autoSpaceDE w:val="0"/>
              <w:autoSpaceDN w:val="0"/>
              <w:adjustRightInd w:val="0"/>
              <w:jc w:val="center"/>
              <w:rPr>
                <w:rFonts w:ascii="宋体" w:eastAsia="宋体" w:hAnsi="宋体" w:cs="Times New Roman"/>
                <w:color w:val="000000"/>
                <w:kern w:val="0"/>
                <w:sz w:val="20"/>
                <w:szCs w:val="21"/>
              </w:rPr>
            </w:pPr>
            <w:r>
              <w:rPr>
                <w:rFonts w:ascii="宋体" w:eastAsia="宋体" w:hAnsi="宋体" w:cs="Times New Roman" w:hint="eastAsia"/>
                <w:color w:val="000000"/>
                <w:kern w:val="0"/>
                <w:sz w:val="20"/>
                <w:szCs w:val="21"/>
              </w:rPr>
              <w:t>一般不资助</w:t>
            </w:r>
          </w:p>
        </w:tc>
      </w:tr>
      <w:tr w:rsidR="007D4A4C" w:rsidRPr="00E26AF3" w14:paraId="7D114C28" w14:textId="77777777" w:rsidTr="004B0956">
        <w:trPr>
          <w:trHeight w:val="544"/>
          <w:jc w:val="center"/>
        </w:trPr>
        <w:tc>
          <w:tcPr>
            <w:tcW w:w="709" w:type="dxa"/>
            <w:tcBorders>
              <w:top w:val="single" w:sz="6" w:space="0" w:color="auto"/>
              <w:left w:val="single" w:sz="6" w:space="0" w:color="auto"/>
              <w:bottom w:val="single" w:sz="6" w:space="0" w:color="auto"/>
              <w:right w:val="single" w:sz="6" w:space="0" w:color="auto"/>
            </w:tcBorders>
            <w:vAlign w:val="center"/>
          </w:tcPr>
          <w:p w14:paraId="6200AA90" w14:textId="2946FA89" w:rsidR="007D4A4C" w:rsidRPr="007D4A4C" w:rsidRDefault="007D4A4C" w:rsidP="001E4D14">
            <w:pPr>
              <w:autoSpaceDE w:val="0"/>
              <w:autoSpaceDN w:val="0"/>
              <w:adjustRightInd w:val="0"/>
              <w:jc w:val="center"/>
              <w:rPr>
                <w:rFonts w:ascii="宋体" w:eastAsia="宋体" w:hAnsi="宋体" w:cs="Times New Roman"/>
                <w:color w:val="000000"/>
                <w:kern w:val="0"/>
                <w:sz w:val="20"/>
                <w:szCs w:val="21"/>
              </w:rPr>
            </w:pPr>
            <w:r>
              <w:rPr>
                <w:rFonts w:ascii="宋体" w:eastAsia="宋体" w:hAnsi="宋体" w:cs="Times New Roman" w:hint="eastAsia"/>
                <w:color w:val="000000"/>
                <w:kern w:val="0"/>
                <w:sz w:val="20"/>
                <w:szCs w:val="21"/>
              </w:rPr>
              <w:t>1</w:t>
            </w:r>
            <w:r>
              <w:rPr>
                <w:rFonts w:ascii="宋体" w:eastAsia="宋体" w:hAnsi="宋体" w:cs="Times New Roman"/>
                <w:color w:val="000000"/>
                <w:kern w:val="0"/>
                <w:sz w:val="20"/>
                <w:szCs w:val="21"/>
              </w:rPr>
              <w:t>1</w:t>
            </w:r>
          </w:p>
        </w:tc>
        <w:tc>
          <w:tcPr>
            <w:tcW w:w="4678" w:type="dxa"/>
            <w:tcBorders>
              <w:top w:val="single" w:sz="6" w:space="0" w:color="auto"/>
              <w:left w:val="single" w:sz="6" w:space="0" w:color="auto"/>
              <w:bottom w:val="single" w:sz="6" w:space="0" w:color="auto"/>
              <w:right w:val="single" w:sz="6" w:space="0" w:color="auto"/>
            </w:tcBorders>
            <w:vAlign w:val="center"/>
          </w:tcPr>
          <w:p w14:paraId="4E9C5098" w14:textId="460C328B" w:rsidR="007D4A4C" w:rsidRPr="007D4A4C" w:rsidRDefault="007D4A4C" w:rsidP="001E4D14">
            <w:pPr>
              <w:autoSpaceDE w:val="0"/>
              <w:autoSpaceDN w:val="0"/>
              <w:adjustRightInd w:val="0"/>
              <w:jc w:val="center"/>
              <w:rPr>
                <w:rFonts w:ascii="宋体" w:eastAsia="宋体" w:hAnsi="宋体" w:cs="Times New Roman"/>
                <w:color w:val="000000"/>
                <w:kern w:val="0"/>
                <w:sz w:val="20"/>
                <w:szCs w:val="21"/>
              </w:rPr>
            </w:pPr>
            <w:r w:rsidRPr="0061511F">
              <w:rPr>
                <w:rFonts w:ascii="宋体" w:eastAsia="宋体" w:hAnsi="宋体" w:cs="Times New Roman"/>
                <w:color w:val="000000"/>
                <w:kern w:val="0"/>
                <w:sz w:val="20"/>
                <w:szCs w:val="21"/>
              </w:rPr>
              <w:t>疫情防控常态化下应对突发公共卫生事件的系统化教学体系建设与评价</w:t>
            </w:r>
          </w:p>
        </w:tc>
        <w:tc>
          <w:tcPr>
            <w:tcW w:w="1701" w:type="dxa"/>
            <w:tcBorders>
              <w:top w:val="single" w:sz="6" w:space="0" w:color="auto"/>
              <w:left w:val="single" w:sz="6" w:space="0" w:color="auto"/>
              <w:bottom w:val="single" w:sz="6" w:space="0" w:color="auto"/>
              <w:right w:val="single" w:sz="6" w:space="0" w:color="auto"/>
            </w:tcBorders>
            <w:vAlign w:val="center"/>
          </w:tcPr>
          <w:p w14:paraId="5DCCC1D7" w14:textId="7C1D9384" w:rsidR="007D4A4C" w:rsidRPr="007D4A4C" w:rsidRDefault="0061511F" w:rsidP="001E4D14">
            <w:pPr>
              <w:autoSpaceDE w:val="0"/>
              <w:autoSpaceDN w:val="0"/>
              <w:adjustRightInd w:val="0"/>
              <w:jc w:val="center"/>
              <w:rPr>
                <w:rFonts w:ascii="宋体" w:eastAsia="宋体" w:hAnsi="宋体" w:cs="Times New Roman"/>
                <w:color w:val="000000"/>
                <w:kern w:val="0"/>
                <w:sz w:val="20"/>
                <w:szCs w:val="21"/>
              </w:rPr>
            </w:pPr>
            <w:r w:rsidRPr="0061511F">
              <w:rPr>
                <w:rFonts w:ascii="宋体" w:eastAsia="宋体" w:hAnsi="宋体" w:cs="Times New Roman"/>
                <w:color w:val="000000"/>
                <w:kern w:val="0"/>
                <w:sz w:val="20"/>
                <w:szCs w:val="21"/>
              </w:rPr>
              <w:t>徐进</w:t>
            </w:r>
            <w:r>
              <w:rPr>
                <w:rFonts w:ascii="宋体" w:eastAsia="宋体" w:hAnsi="宋体" w:cs="Times New Roman" w:hint="eastAsia"/>
                <w:color w:val="000000"/>
                <w:kern w:val="0"/>
                <w:sz w:val="20"/>
                <w:szCs w:val="21"/>
              </w:rPr>
              <w:t>、</w:t>
            </w:r>
            <w:r w:rsidRPr="0061511F">
              <w:rPr>
                <w:rFonts w:ascii="宋体" w:eastAsia="宋体" w:hAnsi="宋体" w:cs="Times New Roman"/>
                <w:color w:val="000000"/>
                <w:kern w:val="0"/>
                <w:sz w:val="20"/>
                <w:szCs w:val="21"/>
              </w:rPr>
              <w:t>顾爱华</w:t>
            </w:r>
          </w:p>
        </w:tc>
        <w:tc>
          <w:tcPr>
            <w:tcW w:w="1559" w:type="dxa"/>
            <w:tcBorders>
              <w:top w:val="single" w:sz="6" w:space="0" w:color="auto"/>
              <w:left w:val="single" w:sz="6" w:space="0" w:color="auto"/>
              <w:bottom w:val="single" w:sz="6" w:space="0" w:color="auto"/>
              <w:right w:val="single" w:sz="6" w:space="0" w:color="auto"/>
            </w:tcBorders>
            <w:vAlign w:val="center"/>
          </w:tcPr>
          <w:p w14:paraId="13354128" w14:textId="32071C7F" w:rsidR="007D4A4C" w:rsidRPr="007D4A4C" w:rsidRDefault="0061511F" w:rsidP="001E4D14">
            <w:pPr>
              <w:autoSpaceDE w:val="0"/>
              <w:autoSpaceDN w:val="0"/>
              <w:adjustRightInd w:val="0"/>
              <w:jc w:val="center"/>
              <w:rPr>
                <w:rFonts w:ascii="宋体" w:eastAsia="宋体" w:hAnsi="宋体" w:cs="Times New Roman"/>
                <w:color w:val="000000"/>
                <w:kern w:val="0"/>
                <w:sz w:val="20"/>
                <w:szCs w:val="21"/>
              </w:rPr>
            </w:pPr>
            <w:r>
              <w:rPr>
                <w:rFonts w:ascii="宋体" w:eastAsia="宋体" w:hAnsi="宋体" w:cs="Times New Roman" w:hint="eastAsia"/>
                <w:color w:val="000000"/>
                <w:kern w:val="0"/>
                <w:sz w:val="20"/>
                <w:szCs w:val="21"/>
              </w:rPr>
              <w:t>一般不资助</w:t>
            </w:r>
          </w:p>
        </w:tc>
      </w:tr>
      <w:tr w:rsidR="007D4A4C" w:rsidRPr="00E26AF3" w14:paraId="1AC7B103" w14:textId="77777777" w:rsidTr="004B0956">
        <w:trPr>
          <w:trHeight w:val="544"/>
          <w:jc w:val="center"/>
        </w:trPr>
        <w:tc>
          <w:tcPr>
            <w:tcW w:w="709" w:type="dxa"/>
            <w:tcBorders>
              <w:top w:val="single" w:sz="6" w:space="0" w:color="auto"/>
              <w:left w:val="single" w:sz="6" w:space="0" w:color="auto"/>
              <w:bottom w:val="single" w:sz="6" w:space="0" w:color="auto"/>
              <w:right w:val="single" w:sz="6" w:space="0" w:color="auto"/>
            </w:tcBorders>
            <w:vAlign w:val="center"/>
          </w:tcPr>
          <w:p w14:paraId="5265DF42" w14:textId="3DF7105D" w:rsidR="007D4A4C" w:rsidRPr="007D4A4C" w:rsidRDefault="007D4A4C" w:rsidP="001E4D14">
            <w:pPr>
              <w:autoSpaceDE w:val="0"/>
              <w:autoSpaceDN w:val="0"/>
              <w:adjustRightInd w:val="0"/>
              <w:jc w:val="center"/>
              <w:rPr>
                <w:rFonts w:ascii="宋体" w:eastAsia="宋体" w:hAnsi="宋体" w:cs="Times New Roman"/>
                <w:color w:val="000000"/>
                <w:kern w:val="0"/>
                <w:sz w:val="20"/>
                <w:szCs w:val="21"/>
              </w:rPr>
            </w:pPr>
            <w:r>
              <w:rPr>
                <w:rFonts w:ascii="宋体" w:eastAsia="宋体" w:hAnsi="宋体" w:cs="Times New Roman" w:hint="eastAsia"/>
                <w:color w:val="000000"/>
                <w:kern w:val="0"/>
                <w:sz w:val="20"/>
                <w:szCs w:val="21"/>
              </w:rPr>
              <w:t>1</w:t>
            </w:r>
            <w:r>
              <w:rPr>
                <w:rFonts w:ascii="宋体" w:eastAsia="宋体" w:hAnsi="宋体" w:cs="Times New Roman"/>
                <w:color w:val="000000"/>
                <w:kern w:val="0"/>
                <w:sz w:val="20"/>
                <w:szCs w:val="21"/>
              </w:rPr>
              <w:t>2</w:t>
            </w:r>
          </w:p>
        </w:tc>
        <w:tc>
          <w:tcPr>
            <w:tcW w:w="4678" w:type="dxa"/>
            <w:tcBorders>
              <w:top w:val="single" w:sz="6" w:space="0" w:color="auto"/>
              <w:left w:val="single" w:sz="6" w:space="0" w:color="auto"/>
              <w:bottom w:val="single" w:sz="6" w:space="0" w:color="auto"/>
              <w:right w:val="single" w:sz="6" w:space="0" w:color="auto"/>
            </w:tcBorders>
            <w:vAlign w:val="center"/>
          </w:tcPr>
          <w:p w14:paraId="2932C444" w14:textId="5CFBCC7F" w:rsidR="007D4A4C" w:rsidRPr="007D4A4C" w:rsidRDefault="0061511F" w:rsidP="001E4D14">
            <w:pPr>
              <w:autoSpaceDE w:val="0"/>
              <w:autoSpaceDN w:val="0"/>
              <w:adjustRightInd w:val="0"/>
              <w:jc w:val="center"/>
              <w:rPr>
                <w:rFonts w:ascii="宋体" w:eastAsia="宋体" w:hAnsi="宋体" w:cs="Times New Roman"/>
                <w:color w:val="000000"/>
                <w:kern w:val="0"/>
                <w:sz w:val="20"/>
                <w:szCs w:val="21"/>
              </w:rPr>
            </w:pPr>
            <w:r w:rsidRPr="0061511F">
              <w:rPr>
                <w:rFonts w:ascii="宋体" w:eastAsia="宋体" w:hAnsi="宋体" w:cs="Times New Roman"/>
                <w:color w:val="000000"/>
                <w:kern w:val="0"/>
                <w:sz w:val="20"/>
                <w:szCs w:val="21"/>
              </w:rPr>
              <w:t>成果导向教育理念下的预防医学导论课程改革与实践</w:t>
            </w:r>
          </w:p>
        </w:tc>
        <w:tc>
          <w:tcPr>
            <w:tcW w:w="1701" w:type="dxa"/>
            <w:tcBorders>
              <w:top w:val="single" w:sz="6" w:space="0" w:color="auto"/>
              <w:left w:val="single" w:sz="6" w:space="0" w:color="auto"/>
              <w:bottom w:val="single" w:sz="6" w:space="0" w:color="auto"/>
              <w:right w:val="single" w:sz="6" w:space="0" w:color="auto"/>
            </w:tcBorders>
            <w:vAlign w:val="center"/>
          </w:tcPr>
          <w:p w14:paraId="1BA01DA7" w14:textId="4A0BDC09" w:rsidR="007D4A4C" w:rsidRPr="007D4A4C" w:rsidRDefault="0061511F" w:rsidP="001E4D14">
            <w:pPr>
              <w:autoSpaceDE w:val="0"/>
              <w:autoSpaceDN w:val="0"/>
              <w:adjustRightInd w:val="0"/>
              <w:jc w:val="center"/>
              <w:rPr>
                <w:rFonts w:ascii="宋体" w:eastAsia="宋体" w:hAnsi="宋体" w:cs="Times New Roman"/>
                <w:color w:val="000000"/>
                <w:kern w:val="0"/>
                <w:sz w:val="20"/>
                <w:szCs w:val="21"/>
              </w:rPr>
            </w:pPr>
            <w:r w:rsidRPr="0061511F">
              <w:rPr>
                <w:rFonts w:ascii="宋体" w:eastAsia="宋体" w:hAnsi="宋体" w:cs="Times New Roman"/>
                <w:color w:val="000000"/>
                <w:kern w:val="0"/>
                <w:sz w:val="20"/>
                <w:szCs w:val="21"/>
              </w:rPr>
              <w:t>周明</w:t>
            </w:r>
            <w:r>
              <w:rPr>
                <w:rFonts w:ascii="宋体" w:eastAsia="宋体" w:hAnsi="宋体" w:cs="Times New Roman" w:hint="eastAsia"/>
                <w:color w:val="000000"/>
                <w:kern w:val="0"/>
                <w:sz w:val="20"/>
                <w:szCs w:val="21"/>
              </w:rPr>
              <w:t>、</w:t>
            </w:r>
            <w:r w:rsidRPr="0061511F">
              <w:rPr>
                <w:rFonts w:ascii="宋体" w:eastAsia="宋体" w:hAnsi="宋体" w:cs="Times New Roman"/>
                <w:color w:val="000000"/>
                <w:kern w:val="0"/>
                <w:sz w:val="20"/>
                <w:szCs w:val="21"/>
              </w:rPr>
              <w:t>唐少文</w:t>
            </w:r>
          </w:p>
        </w:tc>
        <w:tc>
          <w:tcPr>
            <w:tcW w:w="1559" w:type="dxa"/>
            <w:tcBorders>
              <w:top w:val="single" w:sz="6" w:space="0" w:color="auto"/>
              <w:left w:val="single" w:sz="6" w:space="0" w:color="auto"/>
              <w:bottom w:val="single" w:sz="6" w:space="0" w:color="auto"/>
              <w:right w:val="single" w:sz="6" w:space="0" w:color="auto"/>
            </w:tcBorders>
            <w:vAlign w:val="center"/>
          </w:tcPr>
          <w:p w14:paraId="689E44F1" w14:textId="55DCFC97" w:rsidR="007D4A4C" w:rsidRPr="007D4A4C" w:rsidRDefault="0061511F" w:rsidP="001E4D14">
            <w:pPr>
              <w:autoSpaceDE w:val="0"/>
              <w:autoSpaceDN w:val="0"/>
              <w:adjustRightInd w:val="0"/>
              <w:jc w:val="center"/>
              <w:rPr>
                <w:rFonts w:ascii="宋体" w:eastAsia="宋体" w:hAnsi="宋体" w:cs="Times New Roman"/>
                <w:color w:val="000000"/>
                <w:kern w:val="0"/>
                <w:sz w:val="20"/>
                <w:szCs w:val="21"/>
              </w:rPr>
            </w:pPr>
            <w:r>
              <w:rPr>
                <w:rFonts w:ascii="宋体" w:eastAsia="宋体" w:hAnsi="宋体" w:cs="Times New Roman" w:hint="eastAsia"/>
                <w:color w:val="000000"/>
                <w:kern w:val="0"/>
                <w:sz w:val="20"/>
                <w:szCs w:val="21"/>
              </w:rPr>
              <w:t>一般不资助</w:t>
            </w:r>
          </w:p>
        </w:tc>
      </w:tr>
      <w:tr w:rsidR="007D4A4C" w:rsidRPr="00E26AF3" w14:paraId="5838C037" w14:textId="77777777" w:rsidTr="004B0956">
        <w:trPr>
          <w:trHeight w:val="544"/>
          <w:jc w:val="center"/>
        </w:trPr>
        <w:tc>
          <w:tcPr>
            <w:tcW w:w="709" w:type="dxa"/>
            <w:tcBorders>
              <w:top w:val="single" w:sz="6" w:space="0" w:color="auto"/>
              <w:left w:val="single" w:sz="6" w:space="0" w:color="auto"/>
              <w:bottom w:val="single" w:sz="6" w:space="0" w:color="auto"/>
              <w:right w:val="single" w:sz="6" w:space="0" w:color="auto"/>
            </w:tcBorders>
            <w:vAlign w:val="center"/>
          </w:tcPr>
          <w:p w14:paraId="3837DCBA" w14:textId="6C22598D" w:rsidR="007D4A4C" w:rsidRPr="007D4A4C" w:rsidRDefault="007D4A4C" w:rsidP="001E4D14">
            <w:pPr>
              <w:autoSpaceDE w:val="0"/>
              <w:autoSpaceDN w:val="0"/>
              <w:adjustRightInd w:val="0"/>
              <w:jc w:val="center"/>
              <w:rPr>
                <w:rFonts w:ascii="宋体" w:eastAsia="宋体" w:hAnsi="宋体" w:cs="Times New Roman"/>
                <w:color w:val="000000"/>
                <w:kern w:val="0"/>
                <w:sz w:val="20"/>
                <w:szCs w:val="21"/>
              </w:rPr>
            </w:pPr>
            <w:r>
              <w:rPr>
                <w:rFonts w:ascii="宋体" w:eastAsia="宋体" w:hAnsi="宋体" w:cs="Times New Roman" w:hint="eastAsia"/>
                <w:color w:val="000000"/>
                <w:kern w:val="0"/>
                <w:sz w:val="20"/>
                <w:szCs w:val="21"/>
              </w:rPr>
              <w:t>1</w:t>
            </w:r>
            <w:r>
              <w:rPr>
                <w:rFonts w:ascii="宋体" w:eastAsia="宋体" w:hAnsi="宋体" w:cs="Times New Roman"/>
                <w:color w:val="000000"/>
                <w:kern w:val="0"/>
                <w:sz w:val="20"/>
                <w:szCs w:val="21"/>
              </w:rPr>
              <w:t>3</w:t>
            </w:r>
          </w:p>
        </w:tc>
        <w:tc>
          <w:tcPr>
            <w:tcW w:w="4678" w:type="dxa"/>
            <w:tcBorders>
              <w:top w:val="single" w:sz="6" w:space="0" w:color="auto"/>
              <w:left w:val="single" w:sz="6" w:space="0" w:color="auto"/>
              <w:bottom w:val="single" w:sz="6" w:space="0" w:color="auto"/>
              <w:right w:val="single" w:sz="6" w:space="0" w:color="auto"/>
            </w:tcBorders>
            <w:vAlign w:val="center"/>
          </w:tcPr>
          <w:p w14:paraId="521B9440" w14:textId="42E10159" w:rsidR="007D4A4C" w:rsidRPr="007D4A4C" w:rsidRDefault="0061511F" w:rsidP="001E4D14">
            <w:pPr>
              <w:autoSpaceDE w:val="0"/>
              <w:autoSpaceDN w:val="0"/>
              <w:adjustRightInd w:val="0"/>
              <w:jc w:val="center"/>
              <w:rPr>
                <w:rFonts w:ascii="宋体" w:eastAsia="宋体" w:hAnsi="宋体" w:cs="Times New Roman"/>
                <w:color w:val="000000"/>
                <w:kern w:val="0"/>
                <w:sz w:val="20"/>
                <w:szCs w:val="21"/>
              </w:rPr>
            </w:pPr>
            <w:r w:rsidRPr="0061511F">
              <w:rPr>
                <w:rFonts w:ascii="宋体" w:eastAsia="宋体" w:hAnsi="宋体" w:cs="Times New Roman"/>
                <w:color w:val="000000"/>
                <w:kern w:val="0"/>
                <w:sz w:val="20"/>
                <w:szCs w:val="21"/>
              </w:rPr>
              <w:t>新医科战略下口腔医学专业多元化智慧型教学质量评估体系建设实证研究</w:t>
            </w:r>
          </w:p>
        </w:tc>
        <w:tc>
          <w:tcPr>
            <w:tcW w:w="1701" w:type="dxa"/>
            <w:tcBorders>
              <w:top w:val="single" w:sz="6" w:space="0" w:color="auto"/>
              <w:left w:val="single" w:sz="6" w:space="0" w:color="auto"/>
              <w:bottom w:val="single" w:sz="6" w:space="0" w:color="auto"/>
              <w:right w:val="single" w:sz="6" w:space="0" w:color="auto"/>
            </w:tcBorders>
            <w:vAlign w:val="center"/>
          </w:tcPr>
          <w:p w14:paraId="07133C70" w14:textId="146A5CA1" w:rsidR="007D4A4C" w:rsidRPr="007D4A4C" w:rsidRDefault="0061511F" w:rsidP="001E4D14">
            <w:pPr>
              <w:autoSpaceDE w:val="0"/>
              <w:autoSpaceDN w:val="0"/>
              <w:adjustRightInd w:val="0"/>
              <w:jc w:val="center"/>
              <w:rPr>
                <w:rFonts w:ascii="宋体" w:eastAsia="宋体" w:hAnsi="宋体" w:cs="Times New Roman"/>
                <w:color w:val="000000"/>
                <w:kern w:val="0"/>
                <w:sz w:val="20"/>
                <w:szCs w:val="21"/>
              </w:rPr>
            </w:pPr>
            <w:r w:rsidRPr="0061511F">
              <w:rPr>
                <w:rFonts w:ascii="宋体" w:eastAsia="宋体" w:hAnsi="宋体" w:cs="Times New Roman"/>
                <w:color w:val="000000"/>
                <w:kern w:val="0"/>
                <w:sz w:val="20"/>
                <w:szCs w:val="21"/>
              </w:rPr>
              <w:t>周如玉</w:t>
            </w:r>
            <w:r>
              <w:rPr>
                <w:rFonts w:ascii="宋体" w:eastAsia="宋体" w:hAnsi="宋体" w:cs="Times New Roman" w:hint="eastAsia"/>
                <w:color w:val="000000"/>
                <w:kern w:val="0"/>
                <w:sz w:val="20"/>
                <w:szCs w:val="21"/>
              </w:rPr>
              <w:t>、</w:t>
            </w:r>
            <w:r w:rsidRPr="0061511F">
              <w:rPr>
                <w:rFonts w:ascii="宋体" w:eastAsia="宋体" w:hAnsi="宋体" w:cs="Times New Roman"/>
                <w:color w:val="000000"/>
                <w:kern w:val="0"/>
                <w:sz w:val="20"/>
                <w:szCs w:val="21"/>
              </w:rPr>
              <w:t>陆晓庆</w:t>
            </w:r>
          </w:p>
        </w:tc>
        <w:tc>
          <w:tcPr>
            <w:tcW w:w="1559" w:type="dxa"/>
            <w:tcBorders>
              <w:top w:val="single" w:sz="6" w:space="0" w:color="auto"/>
              <w:left w:val="single" w:sz="6" w:space="0" w:color="auto"/>
              <w:bottom w:val="single" w:sz="6" w:space="0" w:color="auto"/>
              <w:right w:val="single" w:sz="6" w:space="0" w:color="auto"/>
            </w:tcBorders>
            <w:vAlign w:val="center"/>
          </w:tcPr>
          <w:p w14:paraId="0802385B" w14:textId="19D31F80" w:rsidR="007D4A4C" w:rsidRPr="007D4A4C" w:rsidRDefault="0061511F" w:rsidP="001E4D14">
            <w:pPr>
              <w:autoSpaceDE w:val="0"/>
              <w:autoSpaceDN w:val="0"/>
              <w:adjustRightInd w:val="0"/>
              <w:jc w:val="center"/>
              <w:rPr>
                <w:rFonts w:ascii="宋体" w:eastAsia="宋体" w:hAnsi="宋体" w:cs="Times New Roman"/>
                <w:color w:val="000000"/>
                <w:kern w:val="0"/>
                <w:sz w:val="20"/>
                <w:szCs w:val="21"/>
              </w:rPr>
            </w:pPr>
            <w:r>
              <w:rPr>
                <w:rFonts w:ascii="宋体" w:eastAsia="宋体" w:hAnsi="宋体" w:cs="Times New Roman" w:hint="eastAsia"/>
                <w:color w:val="000000"/>
                <w:kern w:val="0"/>
                <w:sz w:val="20"/>
                <w:szCs w:val="21"/>
              </w:rPr>
              <w:t>一般不资助</w:t>
            </w:r>
          </w:p>
        </w:tc>
      </w:tr>
      <w:tr w:rsidR="007D4A4C" w:rsidRPr="00E26AF3" w14:paraId="79422A06" w14:textId="77777777" w:rsidTr="004B0956">
        <w:trPr>
          <w:trHeight w:val="544"/>
          <w:jc w:val="center"/>
        </w:trPr>
        <w:tc>
          <w:tcPr>
            <w:tcW w:w="709" w:type="dxa"/>
            <w:tcBorders>
              <w:top w:val="single" w:sz="6" w:space="0" w:color="auto"/>
              <w:left w:val="single" w:sz="6" w:space="0" w:color="auto"/>
              <w:bottom w:val="single" w:sz="6" w:space="0" w:color="auto"/>
              <w:right w:val="single" w:sz="6" w:space="0" w:color="auto"/>
            </w:tcBorders>
            <w:vAlign w:val="center"/>
          </w:tcPr>
          <w:p w14:paraId="0D6119D2" w14:textId="30EDC728" w:rsidR="007D4A4C" w:rsidRPr="007D4A4C" w:rsidRDefault="007D4A4C" w:rsidP="001E4D14">
            <w:pPr>
              <w:autoSpaceDE w:val="0"/>
              <w:autoSpaceDN w:val="0"/>
              <w:adjustRightInd w:val="0"/>
              <w:jc w:val="center"/>
              <w:rPr>
                <w:rFonts w:ascii="宋体" w:eastAsia="宋体" w:hAnsi="宋体" w:cs="Times New Roman"/>
                <w:color w:val="000000"/>
                <w:kern w:val="0"/>
                <w:sz w:val="20"/>
                <w:szCs w:val="21"/>
              </w:rPr>
            </w:pPr>
            <w:r>
              <w:rPr>
                <w:rFonts w:ascii="宋体" w:eastAsia="宋体" w:hAnsi="宋体" w:cs="Times New Roman" w:hint="eastAsia"/>
                <w:color w:val="000000"/>
                <w:kern w:val="0"/>
                <w:sz w:val="20"/>
                <w:szCs w:val="21"/>
              </w:rPr>
              <w:t>1</w:t>
            </w:r>
            <w:r>
              <w:rPr>
                <w:rFonts w:ascii="宋体" w:eastAsia="宋体" w:hAnsi="宋体" w:cs="Times New Roman"/>
                <w:color w:val="000000"/>
                <w:kern w:val="0"/>
                <w:sz w:val="20"/>
                <w:szCs w:val="21"/>
              </w:rPr>
              <w:t>4</w:t>
            </w:r>
          </w:p>
        </w:tc>
        <w:tc>
          <w:tcPr>
            <w:tcW w:w="4678" w:type="dxa"/>
            <w:tcBorders>
              <w:top w:val="single" w:sz="6" w:space="0" w:color="auto"/>
              <w:left w:val="single" w:sz="6" w:space="0" w:color="auto"/>
              <w:bottom w:val="single" w:sz="6" w:space="0" w:color="auto"/>
              <w:right w:val="single" w:sz="6" w:space="0" w:color="auto"/>
            </w:tcBorders>
            <w:vAlign w:val="center"/>
          </w:tcPr>
          <w:p w14:paraId="6128566B" w14:textId="4CFD8BAC" w:rsidR="007D4A4C" w:rsidRPr="007D4A4C" w:rsidRDefault="0061511F" w:rsidP="001E4D14">
            <w:pPr>
              <w:autoSpaceDE w:val="0"/>
              <w:autoSpaceDN w:val="0"/>
              <w:adjustRightInd w:val="0"/>
              <w:jc w:val="center"/>
              <w:rPr>
                <w:rFonts w:ascii="宋体" w:eastAsia="宋体" w:hAnsi="宋体" w:cs="Times New Roman"/>
                <w:color w:val="000000"/>
                <w:kern w:val="0"/>
                <w:sz w:val="20"/>
                <w:szCs w:val="21"/>
              </w:rPr>
            </w:pPr>
            <w:r w:rsidRPr="0061511F">
              <w:rPr>
                <w:rFonts w:ascii="宋体" w:eastAsia="宋体" w:hAnsi="宋体" w:cs="Times New Roman"/>
                <w:color w:val="000000"/>
                <w:kern w:val="0"/>
                <w:sz w:val="20"/>
                <w:szCs w:val="21"/>
              </w:rPr>
              <w:t>《医事法学》课程思政建设及评价研究</w:t>
            </w:r>
          </w:p>
        </w:tc>
        <w:tc>
          <w:tcPr>
            <w:tcW w:w="1701" w:type="dxa"/>
            <w:tcBorders>
              <w:top w:val="single" w:sz="6" w:space="0" w:color="auto"/>
              <w:left w:val="single" w:sz="6" w:space="0" w:color="auto"/>
              <w:bottom w:val="single" w:sz="6" w:space="0" w:color="auto"/>
              <w:right w:val="single" w:sz="6" w:space="0" w:color="auto"/>
            </w:tcBorders>
            <w:vAlign w:val="center"/>
          </w:tcPr>
          <w:p w14:paraId="63882B7F" w14:textId="2335772B" w:rsidR="007D4A4C" w:rsidRPr="007D4A4C" w:rsidRDefault="0061511F" w:rsidP="001E4D14">
            <w:pPr>
              <w:autoSpaceDE w:val="0"/>
              <w:autoSpaceDN w:val="0"/>
              <w:adjustRightInd w:val="0"/>
              <w:jc w:val="center"/>
              <w:rPr>
                <w:rFonts w:ascii="宋体" w:eastAsia="宋体" w:hAnsi="宋体" w:cs="Times New Roman"/>
                <w:color w:val="000000"/>
                <w:kern w:val="0"/>
                <w:sz w:val="20"/>
                <w:szCs w:val="21"/>
              </w:rPr>
            </w:pPr>
            <w:r w:rsidRPr="0061511F">
              <w:rPr>
                <w:rFonts w:ascii="宋体" w:eastAsia="宋体" w:hAnsi="宋体" w:cs="Times New Roman"/>
                <w:color w:val="000000"/>
                <w:kern w:val="0"/>
                <w:sz w:val="20"/>
                <w:szCs w:val="21"/>
              </w:rPr>
              <w:t>曾日红</w:t>
            </w:r>
            <w:r>
              <w:rPr>
                <w:rFonts w:ascii="宋体" w:eastAsia="宋体" w:hAnsi="宋体" w:cs="Times New Roman" w:hint="eastAsia"/>
                <w:color w:val="000000"/>
                <w:kern w:val="0"/>
                <w:sz w:val="20"/>
                <w:szCs w:val="21"/>
              </w:rPr>
              <w:t>、</w:t>
            </w:r>
            <w:r w:rsidRPr="0061511F">
              <w:rPr>
                <w:rFonts w:ascii="宋体" w:eastAsia="宋体" w:hAnsi="宋体" w:cs="Times New Roman"/>
                <w:color w:val="000000"/>
                <w:kern w:val="0"/>
                <w:sz w:val="20"/>
                <w:szCs w:val="21"/>
              </w:rPr>
              <w:t>姜柏生</w:t>
            </w:r>
          </w:p>
        </w:tc>
        <w:tc>
          <w:tcPr>
            <w:tcW w:w="1559" w:type="dxa"/>
            <w:tcBorders>
              <w:top w:val="single" w:sz="6" w:space="0" w:color="auto"/>
              <w:left w:val="single" w:sz="6" w:space="0" w:color="auto"/>
              <w:bottom w:val="single" w:sz="6" w:space="0" w:color="auto"/>
              <w:right w:val="single" w:sz="6" w:space="0" w:color="auto"/>
            </w:tcBorders>
            <w:vAlign w:val="center"/>
          </w:tcPr>
          <w:p w14:paraId="79F9A52A" w14:textId="536C2187" w:rsidR="007D4A4C" w:rsidRPr="007D4A4C" w:rsidRDefault="0061511F" w:rsidP="001E4D14">
            <w:pPr>
              <w:autoSpaceDE w:val="0"/>
              <w:autoSpaceDN w:val="0"/>
              <w:adjustRightInd w:val="0"/>
              <w:jc w:val="center"/>
              <w:rPr>
                <w:rFonts w:ascii="宋体" w:eastAsia="宋体" w:hAnsi="宋体" w:cs="Times New Roman"/>
                <w:color w:val="000000"/>
                <w:kern w:val="0"/>
                <w:sz w:val="20"/>
                <w:szCs w:val="21"/>
              </w:rPr>
            </w:pPr>
            <w:r>
              <w:rPr>
                <w:rFonts w:ascii="宋体" w:eastAsia="宋体" w:hAnsi="宋体" w:cs="Times New Roman" w:hint="eastAsia"/>
                <w:color w:val="000000"/>
                <w:kern w:val="0"/>
                <w:sz w:val="20"/>
                <w:szCs w:val="21"/>
              </w:rPr>
              <w:t>一般不资助</w:t>
            </w:r>
          </w:p>
        </w:tc>
      </w:tr>
      <w:tr w:rsidR="007D4A4C" w:rsidRPr="00E26AF3" w14:paraId="1EE84DE8" w14:textId="77777777" w:rsidTr="004B0956">
        <w:trPr>
          <w:trHeight w:val="544"/>
          <w:jc w:val="center"/>
        </w:trPr>
        <w:tc>
          <w:tcPr>
            <w:tcW w:w="709" w:type="dxa"/>
            <w:tcBorders>
              <w:top w:val="single" w:sz="6" w:space="0" w:color="auto"/>
              <w:left w:val="single" w:sz="6" w:space="0" w:color="auto"/>
              <w:bottom w:val="single" w:sz="6" w:space="0" w:color="auto"/>
              <w:right w:val="single" w:sz="6" w:space="0" w:color="auto"/>
            </w:tcBorders>
            <w:vAlign w:val="center"/>
          </w:tcPr>
          <w:p w14:paraId="71E39083" w14:textId="2AC29AA7" w:rsidR="007D4A4C" w:rsidRPr="007D4A4C" w:rsidRDefault="007D4A4C" w:rsidP="001E4D14">
            <w:pPr>
              <w:autoSpaceDE w:val="0"/>
              <w:autoSpaceDN w:val="0"/>
              <w:adjustRightInd w:val="0"/>
              <w:jc w:val="center"/>
              <w:rPr>
                <w:rFonts w:ascii="宋体" w:eastAsia="宋体" w:hAnsi="宋体" w:cs="Times New Roman"/>
                <w:color w:val="000000"/>
                <w:kern w:val="0"/>
                <w:sz w:val="20"/>
                <w:szCs w:val="21"/>
              </w:rPr>
            </w:pPr>
            <w:r>
              <w:rPr>
                <w:rFonts w:ascii="宋体" w:eastAsia="宋体" w:hAnsi="宋体" w:cs="Times New Roman" w:hint="eastAsia"/>
                <w:color w:val="000000"/>
                <w:kern w:val="0"/>
                <w:sz w:val="20"/>
                <w:szCs w:val="21"/>
              </w:rPr>
              <w:t>1</w:t>
            </w:r>
            <w:r>
              <w:rPr>
                <w:rFonts w:ascii="宋体" w:eastAsia="宋体" w:hAnsi="宋体" w:cs="Times New Roman"/>
                <w:color w:val="000000"/>
                <w:kern w:val="0"/>
                <w:sz w:val="20"/>
                <w:szCs w:val="21"/>
              </w:rPr>
              <w:t>5</w:t>
            </w:r>
          </w:p>
        </w:tc>
        <w:tc>
          <w:tcPr>
            <w:tcW w:w="4678" w:type="dxa"/>
            <w:tcBorders>
              <w:top w:val="single" w:sz="6" w:space="0" w:color="auto"/>
              <w:left w:val="single" w:sz="6" w:space="0" w:color="auto"/>
              <w:bottom w:val="single" w:sz="6" w:space="0" w:color="auto"/>
              <w:right w:val="single" w:sz="6" w:space="0" w:color="auto"/>
            </w:tcBorders>
            <w:vAlign w:val="center"/>
          </w:tcPr>
          <w:p w14:paraId="422BE2CF" w14:textId="35E4253E" w:rsidR="007D4A4C" w:rsidRPr="007D4A4C" w:rsidRDefault="0061511F" w:rsidP="001E4D14">
            <w:pPr>
              <w:autoSpaceDE w:val="0"/>
              <w:autoSpaceDN w:val="0"/>
              <w:adjustRightInd w:val="0"/>
              <w:jc w:val="center"/>
              <w:rPr>
                <w:rFonts w:ascii="宋体" w:eastAsia="宋体" w:hAnsi="宋体" w:cs="Times New Roman"/>
                <w:color w:val="000000"/>
                <w:kern w:val="0"/>
                <w:sz w:val="20"/>
                <w:szCs w:val="21"/>
              </w:rPr>
            </w:pPr>
            <w:r w:rsidRPr="0061511F">
              <w:rPr>
                <w:rFonts w:ascii="宋体" w:eastAsia="宋体" w:hAnsi="宋体" w:cs="Times New Roman"/>
                <w:color w:val="000000"/>
                <w:kern w:val="0"/>
                <w:sz w:val="20"/>
                <w:szCs w:val="21"/>
              </w:rPr>
              <w:t>基于专业评估背景下的助产学教学评价体系的构建研究</w:t>
            </w:r>
          </w:p>
        </w:tc>
        <w:tc>
          <w:tcPr>
            <w:tcW w:w="1701" w:type="dxa"/>
            <w:tcBorders>
              <w:top w:val="single" w:sz="6" w:space="0" w:color="auto"/>
              <w:left w:val="single" w:sz="6" w:space="0" w:color="auto"/>
              <w:bottom w:val="single" w:sz="6" w:space="0" w:color="auto"/>
              <w:right w:val="single" w:sz="6" w:space="0" w:color="auto"/>
            </w:tcBorders>
            <w:vAlign w:val="center"/>
          </w:tcPr>
          <w:p w14:paraId="28A8E45C" w14:textId="1ABDD567" w:rsidR="007D4A4C" w:rsidRPr="007D4A4C" w:rsidRDefault="0061511F" w:rsidP="001E4D14">
            <w:pPr>
              <w:autoSpaceDE w:val="0"/>
              <w:autoSpaceDN w:val="0"/>
              <w:adjustRightInd w:val="0"/>
              <w:jc w:val="center"/>
              <w:rPr>
                <w:rFonts w:ascii="宋体" w:eastAsia="宋体" w:hAnsi="宋体" w:cs="Times New Roman"/>
                <w:color w:val="000000"/>
                <w:kern w:val="0"/>
                <w:sz w:val="20"/>
                <w:szCs w:val="21"/>
              </w:rPr>
            </w:pPr>
            <w:r w:rsidRPr="0061511F">
              <w:rPr>
                <w:rFonts w:ascii="宋体" w:eastAsia="宋体" w:hAnsi="宋体" w:cs="Times New Roman"/>
                <w:color w:val="000000"/>
                <w:kern w:val="0"/>
                <w:sz w:val="20"/>
                <w:szCs w:val="21"/>
              </w:rPr>
              <w:t>马珊珊</w:t>
            </w:r>
          </w:p>
        </w:tc>
        <w:tc>
          <w:tcPr>
            <w:tcW w:w="1559" w:type="dxa"/>
            <w:tcBorders>
              <w:top w:val="single" w:sz="6" w:space="0" w:color="auto"/>
              <w:left w:val="single" w:sz="6" w:space="0" w:color="auto"/>
              <w:bottom w:val="single" w:sz="6" w:space="0" w:color="auto"/>
              <w:right w:val="single" w:sz="6" w:space="0" w:color="auto"/>
            </w:tcBorders>
            <w:vAlign w:val="center"/>
          </w:tcPr>
          <w:p w14:paraId="724D69FF" w14:textId="764F2270" w:rsidR="007D4A4C" w:rsidRPr="007D4A4C" w:rsidRDefault="0061511F" w:rsidP="001E4D14">
            <w:pPr>
              <w:autoSpaceDE w:val="0"/>
              <w:autoSpaceDN w:val="0"/>
              <w:adjustRightInd w:val="0"/>
              <w:jc w:val="center"/>
              <w:rPr>
                <w:rFonts w:ascii="宋体" w:eastAsia="宋体" w:hAnsi="宋体" w:cs="Times New Roman"/>
                <w:color w:val="000000"/>
                <w:kern w:val="0"/>
                <w:sz w:val="20"/>
                <w:szCs w:val="21"/>
              </w:rPr>
            </w:pPr>
            <w:r>
              <w:rPr>
                <w:rFonts w:ascii="宋体" w:eastAsia="宋体" w:hAnsi="宋体" w:cs="Times New Roman" w:hint="eastAsia"/>
                <w:color w:val="000000"/>
                <w:kern w:val="0"/>
                <w:sz w:val="20"/>
                <w:szCs w:val="21"/>
              </w:rPr>
              <w:t>一般不资助</w:t>
            </w:r>
          </w:p>
        </w:tc>
      </w:tr>
      <w:tr w:rsidR="007D4A4C" w:rsidRPr="00E26AF3" w14:paraId="0D204CAC" w14:textId="77777777" w:rsidTr="004B0956">
        <w:trPr>
          <w:trHeight w:val="544"/>
          <w:jc w:val="center"/>
        </w:trPr>
        <w:tc>
          <w:tcPr>
            <w:tcW w:w="709" w:type="dxa"/>
            <w:tcBorders>
              <w:top w:val="single" w:sz="6" w:space="0" w:color="auto"/>
              <w:left w:val="single" w:sz="6" w:space="0" w:color="auto"/>
              <w:bottom w:val="single" w:sz="6" w:space="0" w:color="auto"/>
              <w:right w:val="single" w:sz="6" w:space="0" w:color="auto"/>
            </w:tcBorders>
            <w:vAlign w:val="center"/>
          </w:tcPr>
          <w:p w14:paraId="5FF83E6E" w14:textId="3A9722CC" w:rsidR="007D4A4C" w:rsidRPr="007D4A4C" w:rsidRDefault="007D4A4C" w:rsidP="001E4D14">
            <w:pPr>
              <w:autoSpaceDE w:val="0"/>
              <w:autoSpaceDN w:val="0"/>
              <w:adjustRightInd w:val="0"/>
              <w:jc w:val="center"/>
              <w:rPr>
                <w:rFonts w:ascii="宋体" w:eastAsia="宋体" w:hAnsi="宋体" w:cs="Times New Roman"/>
                <w:color w:val="000000"/>
                <w:kern w:val="0"/>
                <w:sz w:val="20"/>
                <w:szCs w:val="21"/>
              </w:rPr>
            </w:pPr>
            <w:r>
              <w:rPr>
                <w:rFonts w:ascii="宋体" w:eastAsia="宋体" w:hAnsi="宋体" w:cs="Times New Roman" w:hint="eastAsia"/>
                <w:color w:val="000000"/>
                <w:kern w:val="0"/>
                <w:sz w:val="20"/>
                <w:szCs w:val="21"/>
              </w:rPr>
              <w:t>1</w:t>
            </w:r>
            <w:r>
              <w:rPr>
                <w:rFonts w:ascii="宋体" w:eastAsia="宋体" w:hAnsi="宋体" w:cs="Times New Roman"/>
                <w:color w:val="000000"/>
                <w:kern w:val="0"/>
                <w:sz w:val="20"/>
                <w:szCs w:val="21"/>
              </w:rPr>
              <w:t>6</w:t>
            </w:r>
          </w:p>
        </w:tc>
        <w:tc>
          <w:tcPr>
            <w:tcW w:w="4678" w:type="dxa"/>
            <w:tcBorders>
              <w:top w:val="single" w:sz="6" w:space="0" w:color="auto"/>
              <w:left w:val="single" w:sz="6" w:space="0" w:color="auto"/>
              <w:bottom w:val="single" w:sz="6" w:space="0" w:color="auto"/>
              <w:right w:val="single" w:sz="6" w:space="0" w:color="auto"/>
            </w:tcBorders>
            <w:vAlign w:val="center"/>
          </w:tcPr>
          <w:p w14:paraId="517FF8A6" w14:textId="0C759A9C" w:rsidR="007D4A4C" w:rsidRPr="007D4A4C" w:rsidRDefault="0061511F" w:rsidP="001E4D14">
            <w:pPr>
              <w:autoSpaceDE w:val="0"/>
              <w:autoSpaceDN w:val="0"/>
              <w:adjustRightInd w:val="0"/>
              <w:jc w:val="center"/>
              <w:rPr>
                <w:rFonts w:ascii="宋体" w:eastAsia="宋体" w:hAnsi="宋体" w:cs="Times New Roman"/>
                <w:color w:val="000000"/>
                <w:kern w:val="0"/>
                <w:sz w:val="20"/>
                <w:szCs w:val="21"/>
              </w:rPr>
            </w:pPr>
            <w:r w:rsidRPr="0061511F">
              <w:rPr>
                <w:rFonts w:ascii="宋体" w:eastAsia="宋体" w:hAnsi="宋体" w:cs="Times New Roman"/>
                <w:color w:val="000000"/>
                <w:kern w:val="0"/>
                <w:sz w:val="20"/>
                <w:szCs w:val="21"/>
              </w:rPr>
              <w:t>胜任力导向的临床教师教学能力标准化提升课程的开发与实施</w:t>
            </w:r>
          </w:p>
        </w:tc>
        <w:tc>
          <w:tcPr>
            <w:tcW w:w="1701" w:type="dxa"/>
            <w:tcBorders>
              <w:top w:val="single" w:sz="6" w:space="0" w:color="auto"/>
              <w:left w:val="single" w:sz="6" w:space="0" w:color="auto"/>
              <w:bottom w:val="single" w:sz="6" w:space="0" w:color="auto"/>
              <w:right w:val="single" w:sz="6" w:space="0" w:color="auto"/>
            </w:tcBorders>
            <w:vAlign w:val="center"/>
          </w:tcPr>
          <w:p w14:paraId="3572C75B" w14:textId="118585A9" w:rsidR="007D4A4C" w:rsidRPr="007D4A4C" w:rsidRDefault="0061511F" w:rsidP="001E4D14">
            <w:pPr>
              <w:autoSpaceDE w:val="0"/>
              <w:autoSpaceDN w:val="0"/>
              <w:adjustRightInd w:val="0"/>
              <w:jc w:val="center"/>
              <w:rPr>
                <w:rFonts w:ascii="宋体" w:eastAsia="宋体" w:hAnsi="宋体" w:cs="Times New Roman"/>
                <w:color w:val="000000"/>
                <w:kern w:val="0"/>
                <w:sz w:val="20"/>
                <w:szCs w:val="21"/>
              </w:rPr>
            </w:pPr>
            <w:r w:rsidRPr="0061511F">
              <w:rPr>
                <w:rFonts w:ascii="宋体" w:eastAsia="宋体" w:hAnsi="宋体" w:cs="Times New Roman"/>
                <w:color w:val="000000"/>
                <w:kern w:val="0"/>
                <w:sz w:val="20"/>
                <w:szCs w:val="21"/>
              </w:rPr>
              <w:t>钱健</w:t>
            </w:r>
          </w:p>
        </w:tc>
        <w:tc>
          <w:tcPr>
            <w:tcW w:w="1559" w:type="dxa"/>
            <w:tcBorders>
              <w:top w:val="single" w:sz="6" w:space="0" w:color="auto"/>
              <w:left w:val="single" w:sz="6" w:space="0" w:color="auto"/>
              <w:bottom w:val="single" w:sz="6" w:space="0" w:color="auto"/>
              <w:right w:val="single" w:sz="6" w:space="0" w:color="auto"/>
            </w:tcBorders>
            <w:vAlign w:val="center"/>
          </w:tcPr>
          <w:p w14:paraId="0F56B9BD" w14:textId="54E92031" w:rsidR="007D4A4C" w:rsidRPr="007D4A4C" w:rsidRDefault="0061511F" w:rsidP="001E4D14">
            <w:pPr>
              <w:autoSpaceDE w:val="0"/>
              <w:autoSpaceDN w:val="0"/>
              <w:adjustRightInd w:val="0"/>
              <w:jc w:val="center"/>
              <w:rPr>
                <w:rFonts w:ascii="宋体" w:eastAsia="宋体" w:hAnsi="宋体" w:cs="Times New Roman"/>
                <w:color w:val="000000"/>
                <w:kern w:val="0"/>
                <w:sz w:val="20"/>
                <w:szCs w:val="21"/>
              </w:rPr>
            </w:pPr>
            <w:r>
              <w:rPr>
                <w:rFonts w:ascii="宋体" w:eastAsia="宋体" w:hAnsi="宋体" w:cs="Times New Roman" w:hint="eastAsia"/>
                <w:color w:val="000000"/>
                <w:kern w:val="0"/>
                <w:sz w:val="20"/>
                <w:szCs w:val="21"/>
              </w:rPr>
              <w:t>一般不资助</w:t>
            </w:r>
          </w:p>
        </w:tc>
      </w:tr>
      <w:tr w:rsidR="007D4A4C" w:rsidRPr="00E26AF3" w14:paraId="21F4EB77" w14:textId="77777777" w:rsidTr="004B0956">
        <w:trPr>
          <w:trHeight w:val="544"/>
          <w:jc w:val="center"/>
        </w:trPr>
        <w:tc>
          <w:tcPr>
            <w:tcW w:w="709" w:type="dxa"/>
            <w:tcBorders>
              <w:top w:val="single" w:sz="6" w:space="0" w:color="auto"/>
              <w:left w:val="single" w:sz="6" w:space="0" w:color="auto"/>
              <w:bottom w:val="single" w:sz="6" w:space="0" w:color="auto"/>
              <w:right w:val="single" w:sz="6" w:space="0" w:color="auto"/>
            </w:tcBorders>
            <w:vAlign w:val="center"/>
          </w:tcPr>
          <w:p w14:paraId="288128BC" w14:textId="22105E51" w:rsidR="007D4A4C" w:rsidRDefault="007D4A4C" w:rsidP="001E4D14">
            <w:pPr>
              <w:autoSpaceDE w:val="0"/>
              <w:autoSpaceDN w:val="0"/>
              <w:adjustRightInd w:val="0"/>
              <w:jc w:val="center"/>
              <w:rPr>
                <w:rFonts w:ascii="宋体" w:eastAsia="宋体" w:hAnsi="宋体" w:cs="Times New Roman"/>
                <w:color w:val="000000"/>
                <w:kern w:val="0"/>
                <w:sz w:val="20"/>
                <w:szCs w:val="21"/>
              </w:rPr>
            </w:pPr>
            <w:r>
              <w:rPr>
                <w:rFonts w:ascii="宋体" w:eastAsia="宋体" w:hAnsi="宋体" w:cs="Times New Roman" w:hint="eastAsia"/>
                <w:color w:val="000000"/>
                <w:kern w:val="0"/>
                <w:sz w:val="20"/>
                <w:szCs w:val="21"/>
              </w:rPr>
              <w:t>1</w:t>
            </w:r>
            <w:r>
              <w:rPr>
                <w:rFonts w:ascii="宋体" w:eastAsia="宋体" w:hAnsi="宋体" w:cs="Times New Roman"/>
                <w:color w:val="000000"/>
                <w:kern w:val="0"/>
                <w:sz w:val="20"/>
                <w:szCs w:val="21"/>
              </w:rPr>
              <w:t>7</w:t>
            </w:r>
          </w:p>
        </w:tc>
        <w:tc>
          <w:tcPr>
            <w:tcW w:w="4678" w:type="dxa"/>
            <w:tcBorders>
              <w:top w:val="single" w:sz="6" w:space="0" w:color="auto"/>
              <w:left w:val="single" w:sz="6" w:space="0" w:color="auto"/>
              <w:bottom w:val="single" w:sz="6" w:space="0" w:color="auto"/>
              <w:right w:val="single" w:sz="6" w:space="0" w:color="auto"/>
            </w:tcBorders>
            <w:vAlign w:val="center"/>
          </w:tcPr>
          <w:p w14:paraId="7E046B24" w14:textId="16B91968" w:rsidR="007D4A4C" w:rsidRPr="007D4A4C" w:rsidRDefault="0061511F" w:rsidP="001E4D14">
            <w:pPr>
              <w:autoSpaceDE w:val="0"/>
              <w:autoSpaceDN w:val="0"/>
              <w:adjustRightInd w:val="0"/>
              <w:jc w:val="center"/>
              <w:rPr>
                <w:rFonts w:ascii="宋体" w:eastAsia="宋体" w:hAnsi="宋体" w:cs="Times New Roman"/>
                <w:color w:val="000000"/>
                <w:kern w:val="0"/>
                <w:sz w:val="20"/>
                <w:szCs w:val="21"/>
              </w:rPr>
            </w:pPr>
            <w:r w:rsidRPr="0061511F">
              <w:rPr>
                <w:rFonts w:ascii="宋体" w:eastAsia="宋体" w:hAnsi="宋体" w:cs="Times New Roman"/>
                <w:color w:val="000000"/>
                <w:kern w:val="0"/>
                <w:sz w:val="20"/>
                <w:szCs w:val="21"/>
              </w:rPr>
              <w:t>基于置信职业行为的内科专业硕士研究生临床技能培训课程的构建和实施</w:t>
            </w:r>
          </w:p>
        </w:tc>
        <w:tc>
          <w:tcPr>
            <w:tcW w:w="1701" w:type="dxa"/>
            <w:tcBorders>
              <w:top w:val="single" w:sz="6" w:space="0" w:color="auto"/>
              <w:left w:val="single" w:sz="6" w:space="0" w:color="auto"/>
              <w:bottom w:val="single" w:sz="6" w:space="0" w:color="auto"/>
              <w:right w:val="single" w:sz="6" w:space="0" w:color="auto"/>
            </w:tcBorders>
            <w:vAlign w:val="center"/>
          </w:tcPr>
          <w:p w14:paraId="0A8F42C9" w14:textId="097C11D1" w:rsidR="007D4A4C" w:rsidRPr="007D4A4C" w:rsidRDefault="0061511F" w:rsidP="001E4D14">
            <w:pPr>
              <w:autoSpaceDE w:val="0"/>
              <w:autoSpaceDN w:val="0"/>
              <w:adjustRightInd w:val="0"/>
              <w:jc w:val="center"/>
              <w:rPr>
                <w:rFonts w:ascii="宋体" w:eastAsia="宋体" w:hAnsi="宋体" w:cs="Times New Roman"/>
                <w:color w:val="000000"/>
                <w:kern w:val="0"/>
                <w:sz w:val="20"/>
                <w:szCs w:val="21"/>
              </w:rPr>
            </w:pPr>
            <w:r w:rsidRPr="0061511F">
              <w:rPr>
                <w:rFonts w:ascii="宋体" w:eastAsia="宋体" w:hAnsi="宋体" w:cs="Times New Roman"/>
                <w:color w:val="000000"/>
                <w:kern w:val="0"/>
                <w:sz w:val="20"/>
                <w:szCs w:val="21"/>
              </w:rPr>
              <w:t>王嫱</w:t>
            </w:r>
          </w:p>
        </w:tc>
        <w:tc>
          <w:tcPr>
            <w:tcW w:w="1559" w:type="dxa"/>
            <w:tcBorders>
              <w:top w:val="single" w:sz="6" w:space="0" w:color="auto"/>
              <w:left w:val="single" w:sz="6" w:space="0" w:color="auto"/>
              <w:bottom w:val="single" w:sz="6" w:space="0" w:color="auto"/>
              <w:right w:val="single" w:sz="6" w:space="0" w:color="auto"/>
            </w:tcBorders>
            <w:vAlign w:val="center"/>
          </w:tcPr>
          <w:p w14:paraId="3501D27E" w14:textId="0E84DB3C" w:rsidR="007D4A4C" w:rsidRPr="007D4A4C" w:rsidRDefault="0061511F" w:rsidP="001E4D14">
            <w:pPr>
              <w:autoSpaceDE w:val="0"/>
              <w:autoSpaceDN w:val="0"/>
              <w:adjustRightInd w:val="0"/>
              <w:jc w:val="center"/>
              <w:rPr>
                <w:rFonts w:ascii="宋体" w:eastAsia="宋体" w:hAnsi="宋体" w:cs="Times New Roman"/>
                <w:color w:val="000000"/>
                <w:kern w:val="0"/>
                <w:sz w:val="20"/>
                <w:szCs w:val="21"/>
              </w:rPr>
            </w:pPr>
            <w:r>
              <w:rPr>
                <w:rFonts w:ascii="宋体" w:eastAsia="宋体" w:hAnsi="宋体" w:cs="Times New Roman" w:hint="eastAsia"/>
                <w:color w:val="000000"/>
                <w:kern w:val="0"/>
                <w:sz w:val="20"/>
                <w:szCs w:val="21"/>
              </w:rPr>
              <w:t>一般不资助</w:t>
            </w:r>
          </w:p>
        </w:tc>
      </w:tr>
      <w:tr w:rsidR="007D4A4C" w:rsidRPr="00E26AF3" w14:paraId="43F0886B" w14:textId="77777777" w:rsidTr="004B0956">
        <w:trPr>
          <w:trHeight w:val="544"/>
          <w:jc w:val="center"/>
        </w:trPr>
        <w:tc>
          <w:tcPr>
            <w:tcW w:w="709" w:type="dxa"/>
            <w:tcBorders>
              <w:top w:val="single" w:sz="6" w:space="0" w:color="auto"/>
              <w:left w:val="single" w:sz="6" w:space="0" w:color="auto"/>
              <w:bottom w:val="single" w:sz="6" w:space="0" w:color="auto"/>
              <w:right w:val="single" w:sz="6" w:space="0" w:color="auto"/>
            </w:tcBorders>
            <w:vAlign w:val="center"/>
          </w:tcPr>
          <w:p w14:paraId="379E3D01" w14:textId="1D88C9EE" w:rsidR="007D4A4C" w:rsidRDefault="007D4A4C" w:rsidP="001E4D14">
            <w:pPr>
              <w:autoSpaceDE w:val="0"/>
              <w:autoSpaceDN w:val="0"/>
              <w:adjustRightInd w:val="0"/>
              <w:jc w:val="center"/>
              <w:rPr>
                <w:rFonts w:ascii="宋体" w:eastAsia="宋体" w:hAnsi="宋体" w:cs="Times New Roman"/>
                <w:color w:val="000000"/>
                <w:kern w:val="0"/>
                <w:sz w:val="20"/>
                <w:szCs w:val="21"/>
              </w:rPr>
            </w:pPr>
            <w:r>
              <w:rPr>
                <w:rFonts w:ascii="宋体" w:eastAsia="宋体" w:hAnsi="宋体" w:cs="Times New Roman" w:hint="eastAsia"/>
                <w:color w:val="000000"/>
                <w:kern w:val="0"/>
                <w:sz w:val="20"/>
                <w:szCs w:val="21"/>
              </w:rPr>
              <w:t>1</w:t>
            </w:r>
            <w:r>
              <w:rPr>
                <w:rFonts w:ascii="宋体" w:eastAsia="宋体" w:hAnsi="宋体" w:cs="Times New Roman"/>
                <w:color w:val="000000"/>
                <w:kern w:val="0"/>
                <w:sz w:val="20"/>
                <w:szCs w:val="21"/>
              </w:rPr>
              <w:t>8</w:t>
            </w:r>
          </w:p>
        </w:tc>
        <w:tc>
          <w:tcPr>
            <w:tcW w:w="4678" w:type="dxa"/>
            <w:tcBorders>
              <w:top w:val="single" w:sz="6" w:space="0" w:color="auto"/>
              <w:left w:val="single" w:sz="6" w:space="0" w:color="auto"/>
              <w:bottom w:val="single" w:sz="6" w:space="0" w:color="auto"/>
              <w:right w:val="single" w:sz="6" w:space="0" w:color="auto"/>
            </w:tcBorders>
            <w:vAlign w:val="center"/>
          </w:tcPr>
          <w:p w14:paraId="4C972EAC" w14:textId="5610703D" w:rsidR="007D4A4C" w:rsidRPr="007D4A4C" w:rsidRDefault="0061511F" w:rsidP="001E4D14">
            <w:pPr>
              <w:autoSpaceDE w:val="0"/>
              <w:autoSpaceDN w:val="0"/>
              <w:adjustRightInd w:val="0"/>
              <w:jc w:val="center"/>
              <w:rPr>
                <w:rFonts w:ascii="宋体" w:eastAsia="宋体" w:hAnsi="宋体" w:cs="Times New Roman"/>
                <w:color w:val="000000"/>
                <w:kern w:val="0"/>
                <w:sz w:val="20"/>
                <w:szCs w:val="21"/>
              </w:rPr>
            </w:pPr>
            <w:r w:rsidRPr="0061511F">
              <w:rPr>
                <w:rFonts w:ascii="宋体" w:eastAsia="宋体" w:hAnsi="宋体" w:cs="Times New Roman"/>
                <w:color w:val="000000"/>
                <w:kern w:val="0"/>
                <w:sz w:val="20"/>
                <w:szCs w:val="21"/>
              </w:rPr>
              <w:t>江苏高校医学学术学位研究生教育评价研究——基于核心素养视角</w:t>
            </w:r>
          </w:p>
        </w:tc>
        <w:tc>
          <w:tcPr>
            <w:tcW w:w="1701" w:type="dxa"/>
            <w:tcBorders>
              <w:top w:val="single" w:sz="6" w:space="0" w:color="auto"/>
              <w:left w:val="single" w:sz="6" w:space="0" w:color="auto"/>
              <w:bottom w:val="single" w:sz="6" w:space="0" w:color="auto"/>
              <w:right w:val="single" w:sz="6" w:space="0" w:color="auto"/>
            </w:tcBorders>
            <w:vAlign w:val="center"/>
          </w:tcPr>
          <w:p w14:paraId="5EE6581F" w14:textId="34773601" w:rsidR="007D4A4C" w:rsidRPr="007D4A4C" w:rsidRDefault="0061511F" w:rsidP="001E4D14">
            <w:pPr>
              <w:autoSpaceDE w:val="0"/>
              <w:autoSpaceDN w:val="0"/>
              <w:adjustRightInd w:val="0"/>
              <w:jc w:val="center"/>
              <w:rPr>
                <w:rFonts w:ascii="宋体" w:eastAsia="宋体" w:hAnsi="宋体" w:cs="Times New Roman"/>
                <w:color w:val="000000"/>
                <w:kern w:val="0"/>
                <w:sz w:val="20"/>
                <w:szCs w:val="21"/>
              </w:rPr>
            </w:pPr>
            <w:r w:rsidRPr="0061511F">
              <w:rPr>
                <w:rFonts w:ascii="宋体" w:eastAsia="宋体" w:hAnsi="宋体" w:cs="Times New Roman"/>
                <w:color w:val="000000"/>
                <w:kern w:val="0"/>
                <w:sz w:val="20"/>
                <w:szCs w:val="21"/>
              </w:rPr>
              <w:t>刘庆玲</w:t>
            </w:r>
          </w:p>
        </w:tc>
        <w:tc>
          <w:tcPr>
            <w:tcW w:w="1559" w:type="dxa"/>
            <w:tcBorders>
              <w:top w:val="single" w:sz="6" w:space="0" w:color="auto"/>
              <w:left w:val="single" w:sz="6" w:space="0" w:color="auto"/>
              <w:bottom w:val="single" w:sz="6" w:space="0" w:color="auto"/>
              <w:right w:val="single" w:sz="6" w:space="0" w:color="auto"/>
            </w:tcBorders>
            <w:vAlign w:val="center"/>
          </w:tcPr>
          <w:p w14:paraId="45CF7CB8" w14:textId="19DB41B3" w:rsidR="007D4A4C" w:rsidRPr="007D4A4C" w:rsidRDefault="0061511F" w:rsidP="001E4D14">
            <w:pPr>
              <w:autoSpaceDE w:val="0"/>
              <w:autoSpaceDN w:val="0"/>
              <w:adjustRightInd w:val="0"/>
              <w:jc w:val="center"/>
              <w:rPr>
                <w:rFonts w:ascii="宋体" w:eastAsia="宋体" w:hAnsi="宋体" w:cs="Times New Roman"/>
                <w:color w:val="000000"/>
                <w:kern w:val="0"/>
                <w:sz w:val="20"/>
                <w:szCs w:val="21"/>
              </w:rPr>
            </w:pPr>
            <w:r>
              <w:rPr>
                <w:rFonts w:ascii="宋体" w:eastAsia="宋体" w:hAnsi="宋体" w:cs="Times New Roman" w:hint="eastAsia"/>
                <w:color w:val="000000"/>
                <w:kern w:val="0"/>
                <w:sz w:val="20"/>
                <w:szCs w:val="21"/>
              </w:rPr>
              <w:t>一般不资助</w:t>
            </w:r>
          </w:p>
        </w:tc>
      </w:tr>
    </w:tbl>
    <w:p w14:paraId="240998F1" w14:textId="77777777" w:rsidR="005C658C" w:rsidRDefault="005C658C" w:rsidP="00C21C89">
      <w:pPr>
        <w:widowControl/>
        <w:shd w:val="clear" w:color="auto" w:fill="FFFFFF"/>
        <w:spacing w:line="560" w:lineRule="exact"/>
        <w:ind w:firstLine="482"/>
        <w:rPr>
          <w:rFonts w:ascii="仿宋" w:eastAsia="仿宋" w:hAnsi="仿宋" w:cs="Arial"/>
          <w:color w:val="333333"/>
          <w:kern w:val="0"/>
          <w:sz w:val="32"/>
          <w:szCs w:val="32"/>
        </w:rPr>
      </w:pPr>
    </w:p>
    <w:sectPr w:rsidR="005C658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FDA"/>
    <w:rsid w:val="000127EC"/>
    <w:rsid w:val="00072CDF"/>
    <w:rsid w:val="00092A28"/>
    <w:rsid w:val="000A0494"/>
    <w:rsid w:val="003C1FDA"/>
    <w:rsid w:val="0045574C"/>
    <w:rsid w:val="004B0956"/>
    <w:rsid w:val="005C658C"/>
    <w:rsid w:val="0061511F"/>
    <w:rsid w:val="007D4A4C"/>
    <w:rsid w:val="00A85D75"/>
    <w:rsid w:val="00C21C89"/>
    <w:rsid w:val="00F50B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3A293"/>
  <w15:chartTrackingRefBased/>
  <w15:docId w15:val="{E5730C26-E8BF-4791-9C07-1F983C9A0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textindent2">
    <w:name w:val="p_text_indent_2"/>
    <w:basedOn w:val="a"/>
    <w:rsid w:val="0045574C"/>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3048201">
      <w:bodyDiv w:val="1"/>
      <w:marLeft w:val="0"/>
      <w:marRight w:val="0"/>
      <w:marTop w:val="0"/>
      <w:marBottom w:val="0"/>
      <w:divBdr>
        <w:top w:val="none" w:sz="0" w:space="0" w:color="auto"/>
        <w:left w:val="none" w:sz="0" w:space="0" w:color="auto"/>
        <w:bottom w:val="none" w:sz="0" w:space="0" w:color="auto"/>
        <w:right w:val="none" w:sz="0" w:space="0" w:color="auto"/>
      </w:divBdr>
    </w:div>
    <w:div w:id="1152215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126</Words>
  <Characters>719</Characters>
  <Application>Microsoft Office Word</Application>
  <DocSecurity>0</DocSecurity>
  <Lines>5</Lines>
  <Paragraphs>1</Paragraphs>
  <ScaleCrop>false</ScaleCrop>
  <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 庆玲</dc:creator>
  <cp:keywords/>
  <dc:description/>
  <cp:lastModifiedBy>刘 庆玲</cp:lastModifiedBy>
  <cp:revision>12</cp:revision>
  <dcterms:created xsi:type="dcterms:W3CDTF">2022-02-25T04:44:00Z</dcterms:created>
  <dcterms:modified xsi:type="dcterms:W3CDTF">2022-06-29T07:22:00Z</dcterms:modified>
</cp:coreProperties>
</file>